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End w:id="0"/>
    <w:p w:rsidR="00415DCF" w:rsidRDefault="00783D6C" w:rsidP="00783D6C">
      <w:pPr>
        <w:pStyle w:val="1"/>
        <w:ind w:firstLine="567"/>
      </w:pPr>
      <w:r>
        <w:fldChar w:fldCharType="begin"/>
      </w:r>
      <w:r>
        <w:instrText xml:space="preserve"> HYPERLINK  "https://internet.garant.ru/document/redirect/12152272/0" </w:instrText>
      </w:r>
      <w:r>
        <w:fldChar w:fldCharType="separate"/>
      </w:r>
      <w:r>
        <w:t>Федеральный закон от 2 марта 2007 г. N 25-ФЗ "О муниципальной службе в Российской Федерации"</w:t>
      </w:r>
      <w:r>
        <w:fldChar w:fldCharType="end"/>
      </w:r>
    </w:p>
    <w:p w:rsidR="00415DCF" w:rsidRPr="00783D6C" w:rsidRDefault="00783D6C" w:rsidP="00783D6C">
      <w:pPr>
        <w:pStyle w:val="aa"/>
        <w:shd w:val="clear" w:color="auto" w:fill="auto"/>
        <w:ind w:firstLine="567"/>
        <w:rPr>
          <w:i w:val="0"/>
        </w:rPr>
      </w:pPr>
      <w:r w:rsidRPr="00783D6C">
        <w:rPr>
          <w:i w:val="0"/>
          <w:shd w:val="clear" w:color="auto" w:fill="auto"/>
        </w:rPr>
        <w:t>С изменениями и дополнениями</w:t>
      </w:r>
      <w:r>
        <w:rPr>
          <w:i w:val="0"/>
          <w:shd w:val="clear" w:color="auto" w:fill="auto"/>
        </w:rPr>
        <w:t xml:space="preserve"> </w:t>
      </w:r>
      <w:proofErr w:type="gramStart"/>
      <w:r>
        <w:rPr>
          <w:i w:val="0"/>
          <w:shd w:val="clear" w:color="auto" w:fill="auto"/>
        </w:rPr>
        <w:t>от</w:t>
      </w:r>
      <w:proofErr w:type="gramEnd"/>
      <w:r>
        <w:rPr>
          <w:i w:val="0"/>
          <w:shd w:val="clear" w:color="auto" w:fill="auto"/>
        </w:rPr>
        <w:t>:</w:t>
      </w:r>
    </w:p>
    <w:p w:rsidR="00415DCF" w:rsidRPr="00783D6C" w:rsidRDefault="00783D6C" w:rsidP="00783D6C">
      <w:pPr>
        <w:pStyle w:val="aa"/>
        <w:shd w:val="clear" w:color="auto" w:fill="auto"/>
        <w:ind w:firstLine="567"/>
        <w:rPr>
          <w:i w:val="0"/>
        </w:rPr>
      </w:pPr>
      <w:proofErr w:type="gramStart"/>
      <w:r w:rsidRPr="00783D6C">
        <w:rPr>
          <w:i w:val="0"/>
          <w:shd w:val="clear" w:color="auto" w:fill="auto"/>
        </w:rPr>
        <w:t>23 июля, 27 октября, 25 ноября, 22, 25 декабря 2008 г., 17 июля 2009 г., 3 мая, 21 октября, 21 ноября 2011 г., 3 декабря 2012 г., 7 мая, 2 июля, 22 октября, 25 ноября 2013 г., 4 марта, 22 декабря 2014 г., 30 марта, 13 июля, 5 октября, 28 ноября, 29 декабря 2015 г., 15 февраля, 30 июня 2016</w:t>
      </w:r>
      <w:proofErr w:type="gramEnd"/>
      <w:r w:rsidRPr="00783D6C">
        <w:rPr>
          <w:i w:val="0"/>
          <w:shd w:val="clear" w:color="auto" w:fill="auto"/>
        </w:rPr>
        <w:t xml:space="preserve"> </w:t>
      </w:r>
      <w:proofErr w:type="gramStart"/>
      <w:r w:rsidRPr="00783D6C">
        <w:rPr>
          <w:i w:val="0"/>
          <w:shd w:val="clear" w:color="auto" w:fill="auto"/>
        </w:rPr>
        <w:t>г., 3 апреля, 1 мая, 1, 26, 29 июля 2017 г., 18 апреля, 3 августа, 30 октября, 27 декабря 2018 г., 16 декабря 2019 г., 8 июня, 31 июля, 27 октября 2020 г., 30 апреля, 26 мая 2021 г., 5, 28 декабря 2022 г., 13 июня, 10 июля, 12 декабря 2023 г., 23 марта, 8 августа, 30</w:t>
      </w:r>
      <w:r w:rsidRPr="00783D6C">
        <w:rPr>
          <w:i w:val="0"/>
        </w:rPr>
        <w:t xml:space="preserve"> </w:t>
      </w:r>
      <w:r w:rsidRPr="00783D6C">
        <w:rPr>
          <w:i w:val="0"/>
          <w:shd w:val="clear" w:color="auto" w:fill="auto"/>
        </w:rPr>
        <w:t>сентября 2024</w:t>
      </w:r>
      <w:r>
        <w:rPr>
          <w:i w:val="0"/>
          <w:shd w:val="clear" w:color="auto" w:fill="auto"/>
        </w:rPr>
        <w:t xml:space="preserve"> г.</w:t>
      </w:r>
      <w:proofErr w:type="gramEnd"/>
    </w:p>
    <w:p w:rsidR="00415DCF" w:rsidRDefault="00415DCF" w:rsidP="00783D6C">
      <w:pPr>
        <w:pStyle w:val="a3"/>
        <w:ind w:firstLine="567"/>
      </w:pPr>
    </w:p>
    <w:p w:rsidR="00415DCF" w:rsidRDefault="00783D6C" w:rsidP="00783D6C">
      <w:pPr>
        <w:pStyle w:val="a3"/>
        <w:ind w:firstLine="567"/>
      </w:pPr>
      <w:proofErr w:type="gramStart"/>
      <w:r>
        <w:rPr>
          <w:b/>
          <w:color w:val="26282F"/>
        </w:rPr>
        <w:t>Принят</w:t>
      </w:r>
      <w:proofErr w:type="gramEnd"/>
      <w:r>
        <w:rPr>
          <w:b/>
          <w:color w:val="26282F"/>
        </w:rPr>
        <w:t xml:space="preserve"> Государственной Думой 7 февраля 2007 года</w:t>
      </w:r>
    </w:p>
    <w:p w:rsidR="00415DCF" w:rsidRDefault="00783D6C" w:rsidP="00783D6C">
      <w:pPr>
        <w:pStyle w:val="a3"/>
        <w:ind w:firstLine="567"/>
      </w:pPr>
      <w:proofErr w:type="gramStart"/>
      <w:r>
        <w:rPr>
          <w:b/>
          <w:color w:val="26282F"/>
        </w:rPr>
        <w:t>Одобрен</w:t>
      </w:r>
      <w:proofErr w:type="gramEnd"/>
      <w:r>
        <w:rPr>
          <w:b/>
          <w:color w:val="26282F"/>
        </w:rPr>
        <w:t xml:space="preserve"> Советом Федерации 21 февраля 2007 года</w:t>
      </w:r>
    </w:p>
    <w:p w:rsidR="00415DCF" w:rsidRDefault="00783D6C" w:rsidP="00783D6C">
      <w:pPr>
        <w:pStyle w:val="1"/>
        <w:ind w:firstLine="567"/>
      </w:pPr>
      <w:bookmarkStart w:id="1" w:name="anchor100"/>
      <w:bookmarkEnd w:id="1"/>
      <w:r>
        <w:t>Глава 1. Общие положения</w:t>
      </w:r>
    </w:p>
    <w:p w:rsidR="00415DCF" w:rsidRDefault="00783D6C" w:rsidP="00783D6C">
      <w:pPr>
        <w:pStyle w:val="a6"/>
        <w:ind w:left="0" w:firstLine="567"/>
        <w:jc w:val="left"/>
      </w:pPr>
      <w:bookmarkStart w:id="2" w:name="anchor1"/>
      <w:bookmarkEnd w:id="2"/>
      <w:r>
        <w:rPr>
          <w:b/>
          <w:color w:val="26282F"/>
        </w:rPr>
        <w:t>Статья 1.</w:t>
      </w:r>
      <w:r>
        <w:t xml:space="preserve"> Предмет регулирования настоящего Федерального закона</w:t>
      </w:r>
    </w:p>
    <w:p w:rsidR="00415DCF" w:rsidRDefault="00783D6C" w:rsidP="00783D6C">
      <w:pPr>
        <w:pStyle w:val="a3"/>
        <w:ind w:firstLine="567"/>
      </w:pPr>
      <w:bookmarkStart w:id="3" w:name="anchor101"/>
      <w:bookmarkEnd w:id="3"/>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415DCF" w:rsidRDefault="00783D6C" w:rsidP="00783D6C">
      <w:pPr>
        <w:pStyle w:val="a3"/>
        <w:ind w:firstLine="567"/>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415DCF" w:rsidRDefault="00415DCF" w:rsidP="00783D6C">
      <w:pPr>
        <w:pStyle w:val="a3"/>
        <w:ind w:firstLine="567"/>
      </w:pPr>
    </w:p>
    <w:p w:rsidR="00415DCF" w:rsidRDefault="00783D6C" w:rsidP="00783D6C">
      <w:pPr>
        <w:pStyle w:val="a6"/>
        <w:ind w:left="0" w:firstLine="567"/>
      </w:pPr>
      <w:bookmarkStart w:id="4" w:name="anchor2"/>
      <w:bookmarkEnd w:id="4"/>
      <w:r>
        <w:rPr>
          <w:b/>
          <w:color w:val="26282F"/>
        </w:rPr>
        <w:t>Статья 2.</w:t>
      </w:r>
      <w:r>
        <w:t xml:space="preserve"> Муниципальная служба</w:t>
      </w:r>
    </w:p>
    <w:p w:rsidR="00415DCF" w:rsidRDefault="00783D6C" w:rsidP="00783D6C">
      <w:pPr>
        <w:pStyle w:val="a3"/>
        <w:ind w:firstLine="567"/>
      </w:pPr>
      <w:bookmarkStart w:id="5" w:name="anchor201"/>
      <w:bookmarkEnd w:id="5"/>
      <w:r>
        <w:t xml:space="preserve">1. </w:t>
      </w:r>
      <w:r>
        <w:rPr>
          <w:b/>
          <w:color w:val="26282F"/>
        </w:rPr>
        <w:t>Муниципальная служба</w:t>
      </w:r>
      <w:r>
        <w:t xml:space="preserve">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15DCF" w:rsidRDefault="00783D6C" w:rsidP="00783D6C">
      <w:pPr>
        <w:pStyle w:val="a3"/>
        <w:ind w:firstLine="567"/>
      </w:pPr>
      <w:bookmarkStart w:id="6" w:name="anchor202"/>
      <w:bookmarkEnd w:id="6"/>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15DCF" w:rsidRDefault="00783D6C" w:rsidP="00783D6C">
      <w:pPr>
        <w:pStyle w:val="a3"/>
        <w:ind w:firstLine="567"/>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415DCF" w:rsidRDefault="00415DCF" w:rsidP="00783D6C">
      <w:pPr>
        <w:pStyle w:val="a3"/>
        <w:ind w:firstLine="567"/>
      </w:pPr>
    </w:p>
    <w:p w:rsidR="00415DCF" w:rsidRDefault="00783D6C" w:rsidP="00783D6C">
      <w:pPr>
        <w:pStyle w:val="a6"/>
        <w:ind w:left="0" w:firstLine="567"/>
      </w:pPr>
      <w:bookmarkStart w:id="7" w:name="anchor3"/>
      <w:bookmarkEnd w:id="7"/>
      <w:r>
        <w:rPr>
          <w:b/>
          <w:color w:val="26282F"/>
        </w:rPr>
        <w:t>Статья 3.</w:t>
      </w:r>
      <w:r>
        <w:t xml:space="preserve"> Правовые основы муниципальной службы в Российской Федерации</w:t>
      </w:r>
    </w:p>
    <w:p w:rsidR="00415DCF" w:rsidRDefault="00783D6C" w:rsidP="00783D6C">
      <w:pPr>
        <w:pStyle w:val="a3"/>
        <w:ind w:firstLine="567"/>
      </w:pPr>
      <w:bookmarkStart w:id="8" w:name="anchor301"/>
      <w:bookmarkEnd w:id="8"/>
      <w:r>
        <w:t xml:space="preserve">1. </w:t>
      </w:r>
      <w:proofErr w:type="gramStart"/>
      <w:r>
        <w:t xml:space="preserve">Правовые основы муниципальной службы в Российской Федерации составляют </w:t>
      </w:r>
      <w:hyperlink r:id="rId7" w:history="1">
        <w: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415DCF" w:rsidRDefault="00783D6C" w:rsidP="00783D6C">
      <w:pPr>
        <w:pStyle w:val="a3"/>
        <w:ind w:firstLine="567"/>
      </w:pPr>
      <w:bookmarkStart w:id="9" w:name="anchor302"/>
      <w:bookmarkEnd w:id="9"/>
      <w:r>
        <w:t xml:space="preserve">2. На муниципальных служащих распространяется действие </w:t>
      </w:r>
      <w:hyperlink r:id="rId8" w:history="1">
        <w:r>
          <w:t>трудового законодательства</w:t>
        </w:r>
      </w:hyperlink>
      <w:r>
        <w:t xml:space="preserve"> с особенностями, предусмотренными настоящим Федеральным законом.</w:t>
      </w:r>
    </w:p>
    <w:p w:rsidR="00415DCF" w:rsidRDefault="00415DCF" w:rsidP="00783D6C">
      <w:pPr>
        <w:pStyle w:val="a3"/>
        <w:ind w:firstLine="567"/>
      </w:pPr>
    </w:p>
    <w:p w:rsidR="00415DCF" w:rsidRDefault="00783D6C" w:rsidP="00783D6C">
      <w:pPr>
        <w:pStyle w:val="a6"/>
        <w:ind w:left="0" w:firstLine="567"/>
      </w:pPr>
      <w:bookmarkStart w:id="10" w:name="anchor4"/>
      <w:bookmarkEnd w:id="10"/>
      <w:r>
        <w:rPr>
          <w:b/>
          <w:color w:val="26282F"/>
        </w:rPr>
        <w:t>Статья 4.</w:t>
      </w:r>
      <w:r>
        <w:t xml:space="preserve"> Основные принципы муниципальной службы</w:t>
      </w:r>
    </w:p>
    <w:p w:rsidR="00415DCF" w:rsidRDefault="00783D6C" w:rsidP="00783D6C">
      <w:pPr>
        <w:pStyle w:val="a3"/>
        <w:ind w:firstLine="567"/>
      </w:pPr>
      <w:r>
        <w:t>Основными принципами муниципальной службы являются:</w:t>
      </w:r>
    </w:p>
    <w:p w:rsidR="00415DCF" w:rsidRDefault="00783D6C" w:rsidP="00783D6C">
      <w:pPr>
        <w:pStyle w:val="a3"/>
        <w:ind w:firstLine="567"/>
      </w:pPr>
      <w:bookmarkStart w:id="11" w:name="anchor41"/>
      <w:bookmarkEnd w:id="11"/>
      <w:r>
        <w:t>1) приоритет прав и свобод человека и гражданина;</w:t>
      </w:r>
    </w:p>
    <w:p w:rsidR="00415DCF" w:rsidRDefault="00783D6C" w:rsidP="00783D6C">
      <w:pPr>
        <w:pStyle w:val="a3"/>
        <w:ind w:firstLine="567"/>
      </w:pPr>
      <w:bookmarkStart w:id="12" w:name="anchor42"/>
      <w:bookmarkEnd w:id="12"/>
      <w:proofErr w:type="gramStart"/>
      <w: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w:t>
      </w:r>
      <w:r>
        <w:lastRenderedPageBreak/>
        <w:t>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15DCF" w:rsidRDefault="00783D6C" w:rsidP="00783D6C">
      <w:pPr>
        <w:pStyle w:val="a3"/>
        <w:ind w:firstLine="567"/>
      </w:pPr>
      <w:bookmarkStart w:id="13" w:name="anchor43"/>
      <w:bookmarkEnd w:id="13"/>
      <w:r>
        <w:t>3) профессионализм и компетентность муниципальных служащих;</w:t>
      </w:r>
    </w:p>
    <w:p w:rsidR="00415DCF" w:rsidRDefault="00783D6C" w:rsidP="00783D6C">
      <w:pPr>
        <w:pStyle w:val="a3"/>
        <w:ind w:firstLine="567"/>
      </w:pPr>
      <w:bookmarkStart w:id="14" w:name="anchor44"/>
      <w:bookmarkEnd w:id="14"/>
      <w:r>
        <w:t>4) стабильность муниципальной службы;</w:t>
      </w:r>
    </w:p>
    <w:p w:rsidR="00415DCF" w:rsidRDefault="00783D6C" w:rsidP="00783D6C">
      <w:pPr>
        <w:pStyle w:val="a3"/>
        <w:ind w:firstLine="567"/>
      </w:pPr>
      <w:bookmarkStart w:id="15" w:name="anchor45"/>
      <w:bookmarkEnd w:id="15"/>
      <w:r>
        <w:t>5) доступность информации о деятельности муниципальных служащих;</w:t>
      </w:r>
    </w:p>
    <w:p w:rsidR="00415DCF" w:rsidRDefault="00783D6C" w:rsidP="00783D6C">
      <w:pPr>
        <w:pStyle w:val="a3"/>
        <w:ind w:firstLine="567"/>
      </w:pPr>
      <w:bookmarkStart w:id="16" w:name="anchor46"/>
      <w:bookmarkEnd w:id="16"/>
      <w:r>
        <w:t>6) взаимодействие с общественными объединениями и гражданами;</w:t>
      </w:r>
    </w:p>
    <w:p w:rsidR="00415DCF" w:rsidRDefault="00783D6C" w:rsidP="00783D6C">
      <w:pPr>
        <w:pStyle w:val="a3"/>
        <w:ind w:firstLine="567"/>
      </w:pPr>
      <w:bookmarkStart w:id="17" w:name="anchor47"/>
      <w:bookmarkEnd w:id="17"/>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15DCF" w:rsidRDefault="00783D6C" w:rsidP="00783D6C">
      <w:pPr>
        <w:pStyle w:val="a3"/>
        <w:ind w:firstLine="567"/>
      </w:pPr>
      <w:bookmarkStart w:id="18" w:name="anchor48"/>
      <w:bookmarkEnd w:id="18"/>
      <w:r>
        <w:t>8) правовая и социальная защищенность муниципальных служащих;</w:t>
      </w:r>
    </w:p>
    <w:p w:rsidR="00415DCF" w:rsidRDefault="00783D6C" w:rsidP="00783D6C">
      <w:pPr>
        <w:pStyle w:val="a3"/>
        <w:ind w:firstLine="567"/>
      </w:pPr>
      <w:bookmarkStart w:id="19" w:name="anchor49"/>
      <w:bookmarkEnd w:id="19"/>
      <w:r>
        <w:t>9) ответственность муниципальных служащих за неисполнение или ненадлежащее исполнение своих должностных обязанностей;</w:t>
      </w:r>
    </w:p>
    <w:p w:rsidR="00415DCF" w:rsidRDefault="00783D6C" w:rsidP="00783D6C">
      <w:pPr>
        <w:pStyle w:val="a3"/>
        <w:ind w:firstLine="567"/>
      </w:pPr>
      <w:bookmarkStart w:id="20" w:name="anchor410"/>
      <w:bookmarkEnd w:id="20"/>
      <w:r>
        <w:t>10) внепартийность муниципальной службы.</w:t>
      </w:r>
    </w:p>
    <w:p w:rsidR="00415DCF" w:rsidRDefault="00415DCF" w:rsidP="00783D6C">
      <w:pPr>
        <w:pStyle w:val="a3"/>
        <w:ind w:firstLine="0"/>
      </w:pPr>
    </w:p>
    <w:p w:rsidR="00415DCF" w:rsidRDefault="00783D6C" w:rsidP="00783D6C">
      <w:pPr>
        <w:pStyle w:val="a6"/>
        <w:ind w:left="0" w:firstLine="720"/>
      </w:pPr>
      <w:bookmarkStart w:id="21" w:name="anchor5"/>
      <w:bookmarkEnd w:id="21"/>
      <w:r>
        <w:rPr>
          <w:b/>
          <w:color w:val="26282F"/>
        </w:rPr>
        <w:t>Статья 5.</w:t>
      </w:r>
      <w:r>
        <w:t xml:space="preserve"> Взаимосвязь муниципальной службы и государственной гражданской службы Российской Федерации</w:t>
      </w:r>
    </w:p>
    <w:p w:rsidR="00415DCF" w:rsidRDefault="00783D6C" w:rsidP="00783D6C">
      <w:pPr>
        <w:pStyle w:val="a3"/>
        <w:ind w:firstLine="567"/>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415DCF" w:rsidRDefault="00783D6C" w:rsidP="00783D6C">
      <w:pPr>
        <w:pStyle w:val="a3"/>
        <w:ind w:firstLine="567"/>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415DCF" w:rsidRDefault="00783D6C" w:rsidP="00783D6C">
      <w:pPr>
        <w:pStyle w:val="a3"/>
        <w:ind w:firstLine="567"/>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415DCF" w:rsidRDefault="00783D6C" w:rsidP="00783D6C">
      <w:pPr>
        <w:pStyle w:val="a3"/>
        <w:ind w:firstLine="567"/>
      </w:pPr>
      <w:r>
        <w:t>3) единства требований к подготовке кадров для муниципальной и гражданской службы и дополнительному профессиональному образованию;</w:t>
      </w:r>
    </w:p>
    <w:p w:rsidR="00415DCF" w:rsidRDefault="00783D6C" w:rsidP="00783D6C">
      <w:pPr>
        <w:pStyle w:val="a3"/>
        <w:ind w:firstLine="567"/>
      </w:pPr>
      <w:bookmarkStart w:id="22" w:name="anchor54"/>
      <w:bookmarkEnd w:id="22"/>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415DCF" w:rsidRDefault="00783D6C" w:rsidP="00783D6C">
      <w:pPr>
        <w:pStyle w:val="a3"/>
        <w:ind w:firstLine="567"/>
      </w:pPr>
      <w:bookmarkStart w:id="23" w:name="anchor55"/>
      <w:bookmarkEnd w:id="23"/>
      <w:r>
        <w:t>5) соотносительности основных условий оплаты труда и социальных гарантий муниципальных служащих и государственных гражданских служащих;</w:t>
      </w:r>
    </w:p>
    <w:p w:rsidR="00415DCF" w:rsidRDefault="00783D6C" w:rsidP="00783D6C">
      <w:pPr>
        <w:pStyle w:val="a3"/>
        <w:ind w:firstLine="567"/>
      </w:pPr>
      <w:bookmarkStart w:id="24" w:name="anchor56"/>
      <w:bookmarkEnd w:id="24"/>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415DCF" w:rsidRDefault="00783D6C" w:rsidP="00783D6C">
      <w:pPr>
        <w:pStyle w:val="1"/>
        <w:ind w:firstLine="567"/>
      </w:pPr>
      <w:bookmarkStart w:id="25" w:name="anchor200"/>
      <w:bookmarkEnd w:id="25"/>
      <w:r>
        <w:t>Глава 2. Должности муниципальной службы</w:t>
      </w:r>
    </w:p>
    <w:p w:rsidR="00415DCF" w:rsidRDefault="00783D6C" w:rsidP="00783D6C">
      <w:pPr>
        <w:pStyle w:val="a6"/>
        <w:ind w:left="0" w:firstLine="567"/>
      </w:pPr>
      <w:bookmarkStart w:id="26" w:name="anchor6"/>
      <w:bookmarkEnd w:id="26"/>
      <w:r>
        <w:rPr>
          <w:b/>
          <w:color w:val="26282F"/>
        </w:rPr>
        <w:t>Статья 6.</w:t>
      </w:r>
      <w:r>
        <w:t xml:space="preserve"> Должности муниципальной службы</w:t>
      </w:r>
    </w:p>
    <w:p w:rsidR="00415DCF" w:rsidRDefault="00783D6C" w:rsidP="00783D6C">
      <w:pPr>
        <w:pStyle w:val="a3"/>
        <w:ind w:firstLine="567"/>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15DCF" w:rsidRDefault="00783D6C" w:rsidP="00783D6C">
      <w:pPr>
        <w:pStyle w:val="a3"/>
        <w:ind w:firstLine="567"/>
      </w:pPr>
      <w:bookmarkStart w:id="27" w:name="anchor62"/>
      <w:bookmarkEnd w:id="27"/>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415DCF" w:rsidRDefault="00783D6C" w:rsidP="00783D6C">
      <w:pPr>
        <w:pStyle w:val="a3"/>
        <w:ind w:firstLine="567"/>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415DCF" w:rsidRDefault="00415DCF" w:rsidP="00783D6C">
      <w:pPr>
        <w:pStyle w:val="a3"/>
        <w:ind w:firstLine="567"/>
      </w:pPr>
    </w:p>
    <w:p w:rsidR="00783D6C" w:rsidRDefault="00783D6C" w:rsidP="00783D6C">
      <w:pPr>
        <w:pStyle w:val="a6"/>
        <w:ind w:firstLine="567"/>
        <w:rPr>
          <w:b/>
          <w:color w:val="26282F"/>
        </w:rPr>
      </w:pPr>
      <w:bookmarkStart w:id="28" w:name="anchor7"/>
      <w:bookmarkEnd w:id="28"/>
    </w:p>
    <w:p w:rsidR="00783D6C" w:rsidRDefault="00783D6C" w:rsidP="00783D6C">
      <w:pPr>
        <w:pStyle w:val="a6"/>
        <w:ind w:firstLine="567"/>
        <w:rPr>
          <w:b/>
          <w:color w:val="26282F"/>
        </w:rPr>
      </w:pPr>
    </w:p>
    <w:p w:rsidR="00415DCF" w:rsidRDefault="00783D6C" w:rsidP="00783D6C">
      <w:pPr>
        <w:pStyle w:val="a6"/>
        <w:ind w:left="0" w:firstLine="567"/>
      </w:pPr>
      <w:r>
        <w:rPr>
          <w:b/>
          <w:color w:val="26282F"/>
        </w:rPr>
        <w:lastRenderedPageBreak/>
        <w:t>Статья 7.</w:t>
      </w:r>
      <w:r>
        <w:t xml:space="preserve"> Реестр должностей муниципальной службы в субъекте Российской Федерации</w:t>
      </w:r>
    </w:p>
    <w:p w:rsidR="00415DCF" w:rsidRDefault="00783D6C" w:rsidP="00783D6C">
      <w:pPr>
        <w:pStyle w:val="a3"/>
        <w:ind w:firstLine="567"/>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415DCF" w:rsidRDefault="00783D6C" w:rsidP="00783D6C">
      <w:pPr>
        <w:pStyle w:val="a3"/>
        <w:ind w:firstLine="567"/>
      </w:pPr>
      <w:bookmarkStart w:id="29" w:name="anchor72"/>
      <w:bookmarkEnd w:id="29"/>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415DCF" w:rsidRDefault="00415DCF" w:rsidP="00783D6C">
      <w:pPr>
        <w:pStyle w:val="a3"/>
        <w:ind w:firstLine="567"/>
      </w:pPr>
    </w:p>
    <w:p w:rsidR="00415DCF" w:rsidRDefault="00783D6C" w:rsidP="00783D6C">
      <w:pPr>
        <w:pStyle w:val="a6"/>
        <w:ind w:left="0" w:firstLine="567"/>
      </w:pPr>
      <w:bookmarkStart w:id="30" w:name="anchor8"/>
      <w:bookmarkEnd w:id="30"/>
      <w:r>
        <w:rPr>
          <w:b/>
          <w:color w:val="26282F"/>
        </w:rPr>
        <w:t>Статья 8.</w:t>
      </w:r>
      <w:r>
        <w:t xml:space="preserve"> Классификация должностей муниципальной службы</w:t>
      </w:r>
    </w:p>
    <w:p w:rsidR="00415DCF" w:rsidRDefault="00783D6C" w:rsidP="00783D6C">
      <w:pPr>
        <w:pStyle w:val="a3"/>
        <w:ind w:firstLine="567"/>
      </w:pPr>
      <w:bookmarkStart w:id="31" w:name="anchor81"/>
      <w:bookmarkEnd w:id="31"/>
      <w:r>
        <w:t>1. Должности муниципальной службы подразделяются на следующие группы:</w:t>
      </w:r>
    </w:p>
    <w:p w:rsidR="00415DCF" w:rsidRDefault="00783D6C" w:rsidP="00783D6C">
      <w:pPr>
        <w:pStyle w:val="a3"/>
        <w:ind w:firstLine="567"/>
      </w:pPr>
      <w:bookmarkStart w:id="32" w:name="anchor811"/>
      <w:bookmarkEnd w:id="32"/>
      <w:r>
        <w:t>1) высшие должности муниципальной службы;</w:t>
      </w:r>
    </w:p>
    <w:p w:rsidR="00415DCF" w:rsidRDefault="00783D6C" w:rsidP="00783D6C">
      <w:pPr>
        <w:pStyle w:val="a3"/>
        <w:ind w:firstLine="567"/>
      </w:pPr>
      <w:bookmarkStart w:id="33" w:name="anchor812"/>
      <w:bookmarkEnd w:id="33"/>
      <w:r>
        <w:t>2) главные должности муниципальной службы;</w:t>
      </w:r>
    </w:p>
    <w:p w:rsidR="00415DCF" w:rsidRDefault="00783D6C" w:rsidP="00783D6C">
      <w:pPr>
        <w:pStyle w:val="a3"/>
        <w:ind w:firstLine="567"/>
      </w:pPr>
      <w:bookmarkStart w:id="34" w:name="anchor813"/>
      <w:bookmarkEnd w:id="34"/>
      <w:r>
        <w:t>3) ведущие должности муниципальной службы;</w:t>
      </w:r>
    </w:p>
    <w:p w:rsidR="00415DCF" w:rsidRDefault="00783D6C" w:rsidP="00783D6C">
      <w:pPr>
        <w:pStyle w:val="a3"/>
        <w:ind w:firstLine="567"/>
      </w:pPr>
      <w:bookmarkStart w:id="35" w:name="anchor814"/>
      <w:bookmarkEnd w:id="35"/>
      <w:r>
        <w:t>4) старшие должности муниципальной службы;</w:t>
      </w:r>
    </w:p>
    <w:p w:rsidR="00415DCF" w:rsidRDefault="00783D6C" w:rsidP="00783D6C">
      <w:pPr>
        <w:pStyle w:val="a3"/>
        <w:ind w:firstLine="567"/>
      </w:pPr>
      <w:bookmarkStart w:id="36" w:name="anchor815"/>
      <w:bookmarkEnd w:id="36"/>
      <w:r>
        <w:t>5) младшие должности муниципальной службы.</w:t>
      </w:r>
    </w:p>
    <w:p w:rsidR="00415DCF" w:rsidRDefault="00783D6C" w:rsidP="00783D6C">
      <w:pPr>
        <w:pStyle w:val="a3"/>
        <w:ind w:firstLine="567"/>
      </w:pPr>
      <w:bookmarkStart w:id="37" w:name="anchor82"/>
      <w:bookmarkEnd w:id="37"/>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415DCF" w:rsidRDefault="00415DCF" w:rsidP="00783D6C">
      <w:pPr>
        <w:pStyle w:val="a3"/>
        <w:ind w:firstLine="567"/>
      </w:pPr>
    </w:p>
    <w:p w:rsidR="00415DCF" w:rsidRDefault="00783D6C" w:rsidP="00783D6C">
      <w:pPr>
        <w:pStyle w:val="a6"/>
        <w:ind w:left="0" w:firstLine="720"/>
      </w:pPr>
      <w:bookmarkStart w:id="38" w:name="anchor9"/>
      <w:bookmarkEnd w:id="38"/>
      <w:r>
        <w:rPr>
          <w:b/>
          <w:color w:val="26282F"/>
        </w:rPr>
        <w:t>Статья 9.</w:t>
      </w:r>
      <w:r>
        <w:t xml:space="preserve"> Основные квалификационные требования для замещения должностей муниципальной службы</w:t>
      </w:r>
    </w:p>
    <w:p w:rsidR="00415DCF" w:rsidRDefault="00783D6C" w:rsidP="00783D6C">
      <w:pPr>
        <w:pStyle w:val="a3"/>
        <w:ind w:firstLine="567"/>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15DCF" w:rsidRDefault="00783D6C" w:rsidP="00783D6C">
      <w:pPr>
        <w:pStyle w:val="a3"/>
        <w:ind w:firstLine="567"/>
      </w:pPr>
      <w:bookmarkStart w:id="39" w:name="anchor92"/>
      <w:bookmarkEnd w:id="39"/>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15DCF" w:rsidRDefault="00783D6C" w:rsidP="00783D6C">
      <w:pPr>
        <w:pStyle w:val="a3"/>
        <w:ind w:firstLine="567"/>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w:t>
      </w:r>
      <w:r>
        <w:lastRenderedPageBreak/>
        <w:t>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15DCF" w:rsidRDefault="00415DCF" w:rsidP="00783D6C">
      <w:pPr>
        <w:pStyle w:val="a3"/>
        <w:ind w:firstLine="567"/>
      </w:pPr>
    </w:p>
    <w:p w:rsidR="00415DCF" w:rsidRDefault="00783D6C" w:rsidP="00783D6C">
      <w:pPr>
        <w:pStyle w:val="a6"/>
        <w:ind w:left="0" w:firstLine="567"/>
      </w:pPr>
      <w:bookmarkStart w:id="40" w:name="anchor901"/>
      <w:bookmarkEnd w:id="40"/>
      <w:r>
        <w:rPr>
          <w:b/>
          <w:color w:val="26282F"/>
        </w:rPr>
        <w:t>Статья 9.1.</w:t>
      </w:r>
      <w:r>
        <w:t xml:space="preserve"> Классные чины муниципальных служащих</w:t>
      </w:r>
    </w:p>
    <w:p w:rsidR="00415DCF" w:rsidRDefault="00783D6C" w:rsidP="00783D6C">
      <w:pPr>
        <w:pStyle w:val="a3"/>
        <w:ind w:firstLine="567"/>
      </w:pPr>
      <w:bookmarkStart w:id="41" w:name="anchor911"/>
      <w:bookmarkEnd w:id="41"/>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415DCF" w:rsidRDefault="00783D6C" w:rsidP="00783D6C">
      <w:pPr>
        <w:pStyle w:val="a3"/>
        <w:ind w:firstLine="567"/>
      </w:pPr>
      <w:bookmarkStart w:id="42" w:name="anchor912"/>
      <w:bookmarkEnd w:id="42"/>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15DCF" w:rsidRDefault="00783D6C" w:rsidP="00783D6C">
      <w:pPr>
        <w:pStyle w:val="1"/>
        <w:ind w:firstLine="567"/>
      </w:pPr>
      <w:bookmarkStart w:id="43" w:name="anchor300"/>
      <w:bookmarkEnd w:id="43"/>
      <w:r>
        <w:t>Глава 3. Правовое положение (статус) муниципального служащего</w:t>
      </w:r>
    </w:p>
    <w:p w:rsidR="00415DCF" w:rsidRDefault="00783D6C" w:rsidP="00783D6C">
      <w:pPr>
        <w:pStyle w:val="a6"/>
      </w:pPr>
      <w:bookmarkStart w:id="44" w:name="anchor10"/>
      <w:bookmarkEnd w:id="44"/>
      <w:r>
        <w:rPr>
          <w:b/>
          <w:color w:val="26282F"/>
        </w:rPr>
        <w:t>Статья 10.</w:t>
      </w:r>
      <w:r>
        <w:t xml:space="preserve"> Муниципальный служащий</w:t>
      </w:r>
    </w:p>
    <w:p w:rsidR="00415DCF" w:rsidRDefault="00783D6C" w:rsidP="00783D6C">
      <w:pPr>
        <w:pStyle w:val="a3"/>
        <w:ind w:firstLine="567"/>
      </w:pPr>
      <w:bookmarkStart w:id="45" w:name="anchor1001"/>
      <w:bookmarkEnd w:id="45"/>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415DCF" w:rsidRDefault="00783D6C" w:rsidP="00783D6C">
      <w:pPr>
        <w:pStyle w:val="a3"/>
        <w:ind w:firstLine="567"/>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415DCF" w:rsidRDefault="00415DCF" w:rsidP="00783D6C">
      <w:pPr>
        <w:pStyle w:val="a3"/>
        <w:ind w:firstLine="567"/>
      </w:pPr>
    </w:p>
    <w:p w:rsidR="00415DCF" w:rsidRDefault="00783D6C" w:rsidP="00783D6C">
      <w:pPr>
        <w:pStyle w:val="a6"/>
      </w:pPr>
      <w:bookmarkStart w:id="46" w:name="anchor11"/>
      <w:bookmarkEnd w:id="46"/>
      <w:r>
        <w:rPr>
          <w:b/>
          <w:color w:val="26282F"/>
        </w:rPr>
        <w:t>Статья 11.</w:t>
      </w:r>
      <w:r>
        <w:t xml:space="preserve"> Основные права муниципального служащего</w:t>
      </w:r>
    </w:p>
    <w:p w:rsidR="00415DCF" w:rsidRDefault="00783D6C" w:rsidP="00783D6C">
      <w:pPr>
        <w:pStyle w:val="a3"/>
        <w:ind w:firstLine="567"/>
      </w:pPr>
      <w:bookmarkStart w:id="47" w:name="anchor111"/>
      <w:bookmarkEnd w:id="47"/>
      <w:r>
        <w:t xml:space="preserve">1. Муниципальный служащий имеет право </w:t>
      </w:r>
      <w:proofErr w:type="gramStart"/>
      <w:r>
        <w:t>на</w:t>
      </w:r>
      <w:proofErr w:type="gramEnd"/>
      <w:r>
        <w:t>:</w:t>
      </w:r>
    </w:p>
    <w:p w:rsidR="00415DCF" w:rsidRDefault="00783D6C" w:rsidP="00783D6C">
      <w:pPr>
        <w:pStyle w:val="a3"/>
        <w:ind w:firstLine="567"/>
      </w:pPr>
      <w:bookmarkStart w:id="48" w:name="anchor1111"/>
      <w:bookmarkEnd w:id="48"/>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15DCF" w:rsidRDefault="00783D6C" w:rsidP="00783D6C">
      <w:pPr>
        <w:pStyle w:val="a3"/>
        <w:ind w:firstLine="567"/>
      </w:pPr>
      <w:bookmarkStart w:id="49" w:name="anchor1112"/>
      <w:bookmarkEnd w:id="49"/>
      <w:r>
        <w:t>2) обеспечение организационно-технических условий, необходимых для исполнения должностных обязанностей;</w:t>
      </w:r>
    </w:p>
    <w:p w:rsidR="00415DCF" w:rsidRDefault="00783D6C" w:rsidP="00783D6C">
      <w:pPr>
        <w:pStyle w:val="a3"/>
        <w:ind w:firstLine="567"/>
      </w:pPr>
      <w:bookmarkStart w:id="50" w:name="anchor1113"/>
      <w:bookmarkEnd w:id="50"/>
      <w:r>
        <w:t xml:space="preserve">3) оплату труда и другие выплаты в соответствии с </w:t>
      </w:r>
      <w:hyperlink r:id="rId9" w:history="1">
        <w:r>
          <w:t>трудовым законодательством</w:t>
        </w:r>
      </w:hyperlink>
      <w:r>
        <w:t>, законодательством о муниципальной службе и трудовым договором (контрактом);</w:t>
      </w:r>
    </w:p>
    <w:p w:rsidR="00415DCF" w:rsidRDefault="00783D6C" w:rsidP="00783D6C">
      <w:pPr>
        <w:pStyle w:val="a3"/>
        <w:ind w:firstLine="567"/>
      </w:pPr>
      <w:bookmarkStart w:id="51" w:name="anchor1114"/>
      <w:bookmarkEnd w:id="51"/>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5DCF" w:rsidRDefault="00783D6C" w:rsidP="00783D6C">
      <w:pPr>
        <w:pStyle w:val="a3"/>
        <w:ind w:firstLine="567"/>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415DCF" w:rsidRDefault="00783D6C" w:rsidP="00783D6C">
      <w:pPr>
        <w:pStyle w:val="a3"/>
        <w:ind w:firstLine="567"/>
      </w:pPr>
      <w:bookmarkStart w:id="52" w:name="anchor1116"/>
      <w:bookmarkEnd w:id="52"/>
      <w:r>
        <w:t>6) участие по своей инициативе в конкурсе на замещение вакантной должности муниципальной службы;</w:t>
      </w:r>
    </w:p>
    <w:p w:rsidR="00415DCF" w:rsidRDefault="00783D6C" w:rsidP="00783D6C">
      <w:pPr>
        <w:pStyle w:val="a3"/>
        <w:ind w:firstLine="567"/>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15DCF" w:rsidRDefault="00783D6C" w:rsidP="00783D6C">
      <w:pPr>
        <w:pStyle w:val="a3"/>
        <w:ind w:firstLine="567"/>
      </w:pPr>
      <w:bookmarkStart w:id="53" w:name="anchor1118"/>
      <w:bookmarkEnd w:id="53"/>
      <w:r>
        <w:t>8) защиту своих персональных данных;</w:t>
      </w:r>
    </w:p>
    <w:p w:rsidR="00415DCF" w:rsidRDefault="00783D6C" w:rsidP="00783D6C">
      <w:pPr>
        <w:pStyle w:val="a3"/>
        <w:ind w:firstLine="567"/>
      </w:pPr>
      <w:bookmarkStart w:id="54" w:name="anchor1119"/>
      <w:bookmarkEnd w:id="54"/>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15DCF" w:rsidRDefault="00783D6C" w:rsidP="00783D6C">
      <w:pPr>
        <w:pStyle w:val="a3"/>
        <w:ind w:firstLine="567"/>
      </w:pPr>
      <w:bookmarkStart w:id="55" w:name="anchor11110"/>
      <w:bookmarkEnd w:id="55"/>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415DCF" w:rsidRDefault="00783D6C" w:rsidP="00783D6C">
      <w:pPr>
        <w:pStyle w:val="a3"/>
        <w:ind w:firstLine="567"/>
      </w:pPr>
      <w:bookmarkStart w:id="56" w:name="anchor11111"/>
      <w:bookmarkEnd w:id="56"/>
      <w:r>
        <w:t xml:space="preserve">11) рассмотрение индивидуальных трудовых споров в соответствии с </w:t>
      </w:r>
      <w:hyperlink r:id="rId10" w:history="1">
        <w:r>
          <w:t>трудовым законодательством</w:t>
        </w:r>
      </w:hyperlink>
      <w:r>
        <w:t>, защиту своих прав и законных интересов на муниципальной службе, включая обжалование в суд их нарушений;</w:t>
      </w:r>
    </w:p>
    <w:p w:rsidR="00415DCF" w:rsidRDefault="00783D6C" w:rsidP="00783D6C">
      <w:pPr>
        <w:pStyle w:val="a3"/>
        <w:ind w:firstLine="567"/>
      </w:pPr>
      <w:bookmarkStart w:id="57" w:name="anchor11112"/>
      <w:bookmarkEnd w:id="57"/>
      <w:r>
        <w:lastRenderedPageBreak/>
        <w:t xml:space="preserve">12) пенсионное обеспечение в соответствии с </w:t>
      </w:r>
      <w:hyperlink r:id="rId11" w:history="1">
        <w:r>
          <w:t>законодательством</w:t>
        </w:r>
      </w:hyperlink>
      <w:r>
        <w:t xml:space="preserve"> Российской Федерации.</w:t>
      </w:r>
    </w:p>
    <w:p w:rsidR="00415DCF" w:rsidRDefault="00783D6C" w:rsidP="00783D6C">
      <w:pPr>
        <w:pStyle w:val="a3"/>
        <w:ind w:firstLine="567"/>
      </w:pPr>
      <w: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415DCF" w:rsidRDefault="00415DCF" w:rsidP="00783D6C">
      <w:pPr>
        <w:pStyle w:val="a3"/>
        <w:ind w:firstLine="567"/>
      </w:pPr>
    </w:p>
    <w:p w:rsidR="00415DCF" w:rsidRDefault="00783D6C" w:rsidP="00783D6C">
      <w:pPr>
        <w:pStyle w:val="a6"/>
      </w:pPr>
      <w:bookmarkStart w:id="58" w:name="anchor12"/>
      <w:bookmarkEnd w:id="58"/>
      <w:r>
        <w:rPr>
          <w:b/>
          <w:color w:val="26282F"/>
        </w:rPr>
        <w:t>Статья 12.</w:t>
      </w:r>
      <w:r>
        <w:t xml:space="preserve"> Основные обязанности муниципального служащего</w:t>
      </w:r>
    </w:p>
    <w:p w:rsidR="00415DCF" w:rsidRDefault="00783D6C" w:rsidP="00783D6C">
      <w:pPr>
        <w:pStyle w:val="a3"/>
        <w:ind w:firstLine="567"/>
      </w:pPr>
      <w:bookmarkStart w:id="59" w:name="anchor121"/>
      <w:bookmarkEnd w:id="59"/>
      <w:r>
        <w:t>1. Муниципальный служащий обязан:</w:t>
      </w:r>
    </w:p>
    <w:p w:rsidR="00415DCF" w:rsidRDefault="00783D6C" w:rsidP="00783D6C">
      <w:pPr>
        <w:pStyle w:val="a3"/>
        <w:ind w:firstLine="567"/>
      </w:pPr>
      <w:bookmarkStart w:id="60" w:name="anchor1211"/>
      <w:bookmarkEnd w:id="60"/>
      <w:r>
        <w:t xml:space="preserve">1) соблюдать </w:t>
      </w:r>
      <w:hyperlink r:id="rId12" w:history="1">
        <w: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415DCF" w:rsidRDefault="00783D6C" w:rsidP="00783D6C">
      <w:pPr>
        <w:pStyle w:val="a3"/>
        <w:ind w:firstLine="567"/>
      </w:pPr>
      <w:bookmarkStart w:id="61" w:name="anchor1212"/>
      <w:bookmarkEnd w:id="61"/>
      <w:r>
        <w:t>2) исполнять должностные обязанности в соответствии с должностной инструкцией;</w:t>
      </w:r>
    </w:p>
    <w:p w:rsidR="00415DCF" w:rsidRDefault="00783D6C" w:rsidP="00783D6C">
      <w:pPr>
        <w:pStyle w:val="a3"/>
        <w:ind w:firstLine="567"/>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15DCF" w:rsidRDefault="00783D6C" w:rsidP="00783D6C">
      <w:pPr>
        <w:pStyle w:val="a3"/>
        <w:ind w:firstLine="567"/>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415DCF" w:rsidRDefault="00783D6C" w:rsidP="00783D6C">
      <w:pPr>
        <w:pStyle w:val="a3"/>
        <w:ind w:firstLine="567"/>
      </w:pPr>
      <w:bookmarkStart w:id="62" w:name="anchor1215"/>
      <w:bookmarkEnd w:id="62"/>
      <w:r>
        <w:t>5) поддерживать уровень квалификации, необходимый для надлежащего исполнения должностных обязанностей;</w:t>
      </w:r>
    </w:p>
    <w:p w:rsidR="00415DCF" w:rsidRDefault="00783D6C" w:rsidP="00783D6C">
      <w:pPr>
        <w:pStyle w:val="a3"/>
        <w:ind w:firstLine="567"/>
      </w:pPr>
      <w:bookmarkStart w:id="63" w:name="anchor1216"/>
      <w:bookmarkEnd w:id="63"/>
      <w:r>
        <w:t xml:space="preserve">6) не разглашать сведения, составляющие </w:t>
      </w:r>
      <w:hyperlink r:id="rId13" w:history="1">
        <w:r>
          <w:t>государственную</w:t>
        </w:r>
      </w:hyperlink>
      <w: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15DCF" w:rsidRDefault="00783D6C" w:rsidP="00783D6C">
      <w:pPr>
        <w:pStyle w:val="a3"/>
        <w:ind w:firstLine="567"/>
      </w:pPr>
      <w:bookmarkStart w:id="64" w:name="anchor1217"/>
      <w:bookmarkEnd w:id="64"/>
      <w:r>
        <w:t>7) беречь государственное и муниципальное имущество, в том числе предоставленное ему для исполнения должностных обязанностей;</w:t>
      </w:r>
    </w:p>
    <w:p w:rsidR="00415DCF" w:rsidRDefault="00783D6C" w:rsidP="00783D6C">
      <w:pPr>
        <w:pStyle w:val="a3"/>
        <w:ind w:firstLine="567"/>
      </w:pPr>
      <w:r>
        <w:t>8) представлять в установленном порядке предусмотренные законодательством Российской Федерации сведения о себе и членах своей семьи;</w:t>
      </w:r>
    </w:p>
    <w:p w:rsidR="00415DCF" w:rsidRDefault="00783D6C" w:rsidP="00783D6C">
      <w:pPr>
        <w:pStyle w:val="a3"/>
        <w:ind w:firstLine="567"/>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5DCF" w:rsidRDefault="00783D6C" w:rsidP="00783D6C">
      <w:pPr>
        <w:pStyle w:val="a3"/>
        <w:ind w:firstLine="567"/>
      </w:pPr>
      <w:proofErr w:type="gramStart"/>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t xml:space="preserve"> иного документа, подтверждающего право на постоянное проживание гражданина на территории иностранного государства;</w:t>
      </w:r>
    </w:p>
    <w:p w:rsidR="00415DCF" w:rsidRDefault="00783D6C" w:rsidP="00783D6C">
      <w:pPr>
        <w:pStyle w:val="a3"/>
        <w:ind w:firstLine="567"/>
      </w:pPr>
      <w:bookmarkStart w:id="65" w:name="anchor12110"/>
      <w:bookmarkEnd w:id="65"/>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15DCF" w:rsidRDefault="00783D6C" w:rsidP="00783D6C">
      <w:pPr>
        <w:pStyle w:val="a3"/>
        <w:ind w:firstLine="567"/>
      </w:pPr>
      <w:r>
        <w:lastRenderedPageBreak/>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15DCF" w:rsidRDefault="00783D6C" w:rsidP="00783D6C">
      <w:pPr>
        <w:pStyle w:val="a3"/>
        <w:ind w:firstLine="567"/>
      </w:pPr>
      <w:bookmarkStart w:id="66" w:name="anchor12112"/>
      <w:bookmarkEnd w:id="66"/>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14" w:history="1">
        <w:r>
          <w:t>статьей 15.2</w:t>
        </w:r>
      </w:hyperlink>
      <w: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415DCF" w:rsidRDefault="00783D6C" w:rsidP="00783D6C">
      <w:pPr>
        <w:pStyle w:val="a3"/>
        <w:ind w:firstLine="567"/>
      </w:pPr>
      <w:bookmarkStart w:id="67" w:name="anchor122"/>
      <w:bookmarkEnd w:id="67"/>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15DCF" w:rsidRDefault="00415DCF" w:rsidP="00783D6C">
      <w:pPr>
        <w:pStyle w:val="a3"/>
        <w:ind w:firstLine="567"/>
      </w:pPr>
    </w:p>
    <w:p w:rsidR="00415DCF" w:rsidRDefault="00783D6C" w:rsidP="00783D6C">
      <w:pPr>
        <w:pStyle w:val="a6"/>
      </w:pPr>
      <w:bookmarkStart w:id="68" w:name="anchor13"/>
      <w:bookmarkEnd w:id="68"/>
      <w:r>
        <w:rPr>
          <w:b/>
          <w:color w:val="26282F"/>
        </w:rPr>
        <w:t>Статья 13.</w:t>
      </w:r>
      <w:r>
        <w:t xml:space="preserve"> Ограничения, связанные с муниципальной службой</w:t>
      </w:r>
    </w:p>
    <w:p w:rsidR="00415DCF" w:rsidRDefault="00783D6C" w:rsidP="00783D6C">
      <w:pPr>
        <w:pStyle w:val="a3"/>
        <w:ind w:firstLine="567"/>
      </w:pPr>
      <w:bookmarkStart w:id="69" w:name="anchor131"/>
      <w:bookmarkEnd w:id="69"/>
      <w:r>
        <w:t>1. Гражданин не может быть принят на муниципальную службу, а муниципальный служащий не может находиться на муниципальной службе в случае:</w:t>
      </w:r>
    </w:p>
    <w:p w:rsidR="00415DCF" w:rsidRDefault="00783D6C" w:rsidP="00783D6C">
      <w:pPr>
        <w:pStyle w:val="a3"/>
        <w:ind w:firstLine="567"/>
      </w:pPr>
      <w:bookmarkStart w:id="70" w:name="anchor1311"/>
      <w:bookmarkEnd w:id="70"/>
      <w:r>
        <w:t>1) признания его недееспособным или ограниченно дееспособным решением суда, вступившим в законную силу;</w:t>
      </w:r>
    </w:p>
    <w:p w:rsidR="00415DCF" w:rsidRDefault="00783D6C" w:rsidP="00783D6C">
      <w:pPr>
        <w:pStyle w:val="a3"/>
        <w:ind w:firstLine="567"/>
      </w:pPr>
      <w:bookmarkStart w:id="71" w:name="anchor1312"/>
      <w:bookmarkEnd w:id="71"/>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15DCF" w:rsidRDefault="00783D6C" w:rsidP="00783D6C">
      <w:pPr>
        <w:pStyle w:val="a3"/>
        <w:ind w:firstLine="567"/>
      </w:pPr>
      <w:bookmarkStart w:id="72" w:name="anchor1313"/>
      <w:bookmarkEnd w:id="72"/>
      <w:proofErr w:type="gramStart"/>
      <w:r>
        <w:t xml:space="preserve">3) отказа от прохождения процедуры оформления допуска к сведениям, составляющим </w:t>
      </w:r>
      <w:hyperlink r:id="rId15" w:history="1">
        <w:r>
          <w:t>государственную</w:t>
        </w:r>
      </w:hyperlink>
      <w:r>
        <w:t xml:space="preserve">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15DCF" w:rsidRDefault="00783D6C" w:rsidP="00783D6C">
      <w:pPr>
        <w:pStyle w:val="a3"/>
        <w:ind w:firstLine="567"/>
      </w:pPr>
      <w:bookmarkStart w:id="73" w:name="anchor1314"/>
      <w:bookmarkEnd w:id="73"/>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6" w:history="1">
        <w:r>
          <w:t>Порядок</w:t>
        </w:r>
      </w:hyperlink>
      <w:r>
        <w:t xml:space="preserve"> прохождения диспансеризации, </w:t>
      </w:r>
      <w:hyperlink r:id="rId17" w:history="1">
        <w:r>
          <w:t>перечень</w:t>
        </w:r>
      </w:hyperlink>
      <w:r>
        <w:t xml:space="preserve"> таких заболеваний и </w:t>
      </w:r>
      <w:hyperlink r:id="rId18" w:history="1">
        <w: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15DCF" w:rsidRDefault="00783D6C" w:rsidP="00783D6C">
      <w:pPr>
        <w:pStyle w:val="a3"/>
        <w:ind w:firstLine="567"/>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415DCF" w:rsidRDefault="00783D6C" w:rsidP="00783D6C">
      <w:pPr>
        <w:pStyle w:val="a3"/>
        <w:ind w:firstLine="567"/>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5DCF" w:rsidRDefault="00783D6C" w:rsidP="00783D6C">
      <w:pPr>
        <w:pStyle w:val="a3"/>
        <w:ind w:firstLine="567"/>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lastRenderedPageBreak/>
        <w:t>гражданина на территории иностранного государства, если иное не предусмотрено международным договором Российской Федерации;</w:t>
      </w:r>
    </w:p>
    <w:p w:rsidR="00415DCF" w:rsidRDefault="00783D6C" w:rsidP="00783D6C">
      <w:pPr>
        <w:pStyle w:val="a3"/>
        <w:ind w:firstLine="567"/>
      </w:pPr>
      <w:proofErr w:type="gramStart"/>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415DCF" w:rsidRDefault="00783D6C" w:rsidP="00783D6C">
      <w:pPr>
        <w:pStyle w:val="a3"/>
        <w:ind w:firstLine="567"/>
      </w:pPr>
      <w:r>
        <w:t xml:space="preserve">9) непредставления предусмотренных настоящим </w:t>
      </w:r>
      <w:hyperlink r:id="rId19" w:history="1">
        <w:r>
          <w:t>Федеральным законом</w:t>
        </w:r>
      </w:hyperlink>
      <w:r>
        <w:t xml:space="preserve">, </w:t>
      </w:r>
      <w:hyperlink r:id="rId20" w:history="1">
        <w:r>
          <w:t>Федеральным 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15DCF" w:rsidRDefault="00783D6C" w:rsidP="00783D6C">
      <w:pPr>
        <w:pStyle w:val="a3"/>
        <w:ind w:firstLine="567"/>
      </w:pPr>
      <w:r>
        <w:t xml:space="preserve">9.1) непредставления сведений, предусмотренных </w:t>
      </w:r>
      <w:hyperlink r:id="rId21" w:history="1">
        <w:r>
          <w:t>статьей 15.1</w:t>
        </w:r>
      </w:hyperlink>
      <w:r>
        <w:t xml:space="preserve"> настоящего Федерального закона;</w:t>
      </w:r>
    </w:p>
    <w:p w:rsidR="00415DCF" w:rsidRDefault="00783D6C" w:rsidP="00783D6C">
      <w:pPr>
        <w:pStyle w:val="a3"/>
        <w:ind w:firstLine="567"/>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415DCF" w:rsidRDefault="00783D6C" w:rsidP="00783D6C">
      <w:pPr>
        <w:pStyle w:val="a3"/>
        <w:ind w:firstLine="567"/>
      </w:pPr>
      <w:r>
        <w:t>11) приобретения им статуса иностранного агента.</w:t>
      </w:r>
    </w:p>
    <w:p w:rsidR="00415DCF" w:rsidRDefault="00783D6C" w:rsidP="00783D6C">
      <w:pPr>
        <w:pStyle w:val="a3"/>
        <w:ind w:firstLine="567"/>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415DCF" w:rsidRDefault="00783D6C" w:rsidP="00783D6C">
      <w:pPr>
        <w:pStyle w:val="a3"/>
        <w:ind w:firstLine="567"/>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415DCF" w:rsidRDefault="00783D6C" w:rsidP="00783D6C">
      <w:pPr>
        <w:pStyle w:val="a3"/>
        <w:ind w:firstLine="567"/>
      </w:pPr>
      <w:bookmarkStart w:id="74" w:name="anchor132"/>
      <w:bookmarkEnd w:id="74"/>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15DCF" w:rsidRDefault="00783D6C" w:rsidP="00783D6C">
      <w:pPr>
        <w:pStyle w:val="a3"/>
        <w:ind w:firstLine="567"/>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415DCF" w:rsidRDefault="00415DCF" w:rsidP="00783D6C">
      <w:pPr>
        <w:pStyle w:val="a3"/>
        <w:ind w:firstLine="567"/>
      </w:pPr>
    </w:p>
    <w:p w:rsidR="00415DCF" w:rsidRDefault="00783D6C" w:rsidP="00783D6C">
      <w:pPr>
        <w:pStyle w:val="a6"/>
      </w:pPr>
      <w:bookmarkStart w:id="75" w:name="anchor14"/>
      <w:bookmarkEnd w:id="75"/>
      <w:r>
        <w:rPr>
          <w:b/>
          <w:color w:val="26282F"/>
        </w:rPr>
        <w:t>Статья 14.</w:t>
      </w:r>
      <w:r>
        <w:t xml:space="preserve"> Запреты, связанные с муниципальной службой</w:t>
      </w:r>
    </w:p>
    <w:p w:rsidR="00415DCF" w:rsidRDefault="00783D6C" w:rsidP="00783D6C">
      <w:pPr>
        <w:pStyle w:val="a3"/>
        <w:ind w:firstLine="567"/>
      </w:pPr>
      <w:bookmarkStart w:id="76" w:name="anchor141"/>
      <w:bookmarkEnd w:id="76"/>
      <w:r>
        <w:t>1. В связи с прохождением муниципальной службы муниципальному служащему запрещается:</w:t>
      </w:r>
    </w:p>
    <w:p w:rsidR="00415DCF" w:rsidRDefault="00783D6C" w:rsidP="00783D6C">
      <w:pPr>
        <w:pStyle w:val="a3"/>
        <w:ind w:firstLine="567"/>
      </w:pPr>
      <w:bookmarkStart w:id="77" w:name="anchor1411"/>
      <w:bookmarkEnd w:id="77"/>
      <w:r>
        <w:lastRenderedPageBreak/>
        <w:t xml:space="preserve">1) </w:t>
      </w:r>
      <w:hyperlink r:id="rId22" w:history="1">
        <w:r>
          <w:t>утратил силу</w:t>
        </w:r>
      </w:hyperlink>
      <w:r>
        <w:t xml:space="preserve"> с 1 января 2015 г.;</w:t>
      </w:r>
    </w:p>
    <w:p w:rsidR="00415DCF" w:rsidRDefault="00783D6C" w:rsidP="00783D6C">
      <w:pPr>
        <w:pStyle w:val="a3"/>
        <w:ind w:firstLine="567"/>
      </w:pPr>
      <w:bookmarkStart w:id="78" w:name="anchor1412"/>
      <w:bookmarkEnd w:id="78"/>
      <w:r>
        <w:t>2) замещать должность муниципальной службы в случае:</w:t>
      </w:r>
    </w:p>
    <w:p w:rsidR="00415DCF" w:rsidRDefault="00783D6C" w:rsidP="00783D6C">
      <w:pPr>
        <w:pStyle w:val="a3"/>
        <w:ind w:firstLine="567"/>
      </w:pPr>
      <w:bookmarkStart w:id="79" w:name="anchor14121"/>
      <w:bookmarkEnd w:id="79"/>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15DCF" w:rsidRDefault="00783D6C" w:rsidP="00783D6C">
      <w:pPr>
        <w:pStyle w:val="a3"/>
        <w:ind w:firstLine="567"/>
      </w:pPr>
      <w:bookmarkStart w:id="80" w:name="anchor14122"/>
      <w:bookmarkEnd w:id="80"/>
      <w:r>
        <w:t>б) избрания или назначения на муниципальную должность;</w:t>
      </w:r>
    </w:p>
    <w:p w:rsidR="00415DCF" w:rsidRDefault="00783D6C" w:rsidP="00783D6C">
      <w:pPr>
        <w:pStyle w:val="a3"/>
        <w:ind w:firstLine="567"/>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415DCF" w:rsidRDefault="00783D6C" w:rsidP="00783D6C">
      <w:pPr>
        <w:pStyle w:val="a3"/>
        <w:ind w:firstLine="567"/>
      </w:pPr>
      <w:r>
        <w:t>3) участвовать в управлении коммерческой или некоммерческой организацией, за исключением следующих случаев:</w:t>
      </w:r>
    </w:p>
    <w:p w:rsidR="00415DCF" w:rsidRDefault="00783D6C" w:rsidP="00783D6C">
      <w:pPr>
        <w:pStyle w:val="a3"/>
        <w:ind w:firstLine="567"/>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5DCF" w:rsidRDefault="00783D6C" w:rsidP="00783D6C">
      <w:pPr>
        <w:pStyle w:val="a3"/>
        <w:ind w:firstLine="567"/>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t xml:space="preserve"> Федерации;</w:t>
      </w:r>
    </w:p>
    <w:p w:rsidR="00415DCF" w:rsidRDefault="00783D6C" w:rsidP="00783D6C">
      <w:pPr>
        <w:pStyle w:val="a3"/>
        <w:ind w:firstLine="567"/>
      </w:pPr>
      <w:bookmarkStart w:id="81" w:name="anchor14133"/>
      <w:bookmarkEnd w:id="81"/>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15DCF" w:rsidRDefault="00783D6C" w:rsidP="00783D6C">
      <w:pPr>
        <w:pStyle w:val="a3"/>
        <w:ind w:firstLine="567"/>
      </w:pPr>
      <w:bookmarkStart w:id="82" w:name="anchor14134"/>
      <w:bookmarkEnd w:id="82"/>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15DCF" w:rsidRDefault="00783D6C" w:rsidP="00783D6C">
      <w:pPr>
        <w:pStyle w:val="a3"/>
        <w:ind w:firstLine="567"/>
      </w:pPr>
      <w:bookmarkStart w:id="83" w:name="anchor14135"/>
      <w:bookmarkEnd w:id="83"/>
      <w:r>
        <w:t>д) иные случаи, предусмотренные федеральными законами;</w:t>
      </w:r>
    </w:p>
    <w:p w:rsidR="00415DCF" w:rsidRDefault="00783D6C" w:rsidP="00783D6C">
      <w:pPr>
        <w:pStyle w:val="a3"/>
        <w:ind w:firstLine="567"/>
      </w:pPr>
      <w:r>
        <w:t>3.1) заниматься предпринимательской деятельностью лично или через доверенных лиц;</w:t>
      </w:r>
    </w:p>
    <w:p w:rsidR="00415DCF" w:rsidRDefault="00783D6C" w:rsidP="00783D6C">
      <w:pPr>
        <w:pStyle w:val="a3"/>
        <w:ind w:firstLine="567"/>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415DCF" w:rsidRDefault="00783D6C" w:rsidP="00783D6C">
      <w:pPr>
        <w:pStyle w:val="a3"/>
        <w:ind w:firstLine="567"/>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w:t>
      </w:r>
      <w:hyperlink r:id="rId23" w:history="1">
        <w:r>
          <w:t>Гражданским 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24" w:history="1">
        <w:r>
          <w:t>порядке</w:t>
        </w:r>
      </w:hyperlink>
      <w:r>
        <w:t>, устанавливаемом нормативными правовыми актами Российской Федерации;</w:t>
      </w:r>
    </w:p>
    <w:p w:rsidR="00415DCF" w:rsidRDefault="00783D6C" w:rsidP="00783D6C">
      <w:pPr>
        <w:pStyle w:val="a3"/>
        <w:ind w:firstLine="567"/>
      </w:pPr>
      <w: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w:t>
      </w:r>
      <w:r>
        <w:lastRenderedPageBreak/>
        <w:t>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15DCF" w:rsidRDefault="00783D6C" w:rsidP="00783D6C">
      <w:pPr>
        <w:pStyle w:val="a3"/>
        <w:ind w:firstLine="567"/>
      </w:pPr>
      <w:bookmarkStart w:id="84" w:name="anchor1417"/>
      <w:bookmarkEnd w:id="84"/>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15DCF" w:rsidRDefault="00783D6C" w:rsidP="00783D6C">
      <w:pPr>
        <w:pStyle w:val="a3"/>
        <w:ind w:firstLine="567"/>
      </w:pPr>
      <w:bookmarkStart w:id="85" w:name="anchor1418"/>
      <w:bookmarkEnd w:id="85"/>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15DCF" w:rsidRDefault="00783D6C" w:rsidP="00783D6C">
      <w:pPr>
        <w:pStyle w:val="a3"/>
        <w:ind w:firstLine="567"/>
      </w:pPr>
      <w:bookmarkStart w:id="86" w:name="anchor1419"/>
      <w:bookmarkEnd w:id="86"/>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415DCF" w:rsidRDefault="00783D6C" w:rsidP="00783D6C">
      <w:pPr>
        <w:pStyle w:val="a3"/>
        <w:ind w:firstLine="567"/>
      </w:pPr>
      <w:bookmarkStart w:id="87" w:name="anchor14110"/>
      <w:bookmarkEnd w:id="87"/>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15DCF" w:rsidRDefault="00783D6C" w:rsidP="00783D6C">
      <w:pPr>
        <w:pStyle w:val="a3"/>
        <w:ind w:firstLine="567"/>
      </w:pPr>
      <w:bookmarkStart w:id="88" w:name="anchor14111"/>
      <w:bookmarkEnd w:id="88"/>
      <w:r>
        <w:t>11) использовать преимущества должностного положения для предвыборной агитации, а также для агитации по вопросам референдума;</w:t>
      </w:r>
    </w:p>
    <w:p w:rsidR="00415DCF" w:rsidRDefault="00783D6C" w:rsidP="00783D6C">
      <w:pPr>
        <w:pStyle w:val="a3"/>
        <w:ind w:firstLine="567"/>
      </w:pPr>
      <w:bookmarkStart w:id="89" w:name="anchor14112"/>
      <w:bookmarkEnd w:id="89"/>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15DCF" w:rsidRDefault="00783D6C" w:rsidP="00783D6C">
      <w:pPr>
        <w:pStyle w:val="a3"/>
        <w:ind w:firstLine="567"/>
      </w:pPr>
      <w:bookmarkStart w:id="90" w:name="anchor14113"/>
      <w:bookmarkEnd w:id="90"/>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15DCF" w:rsidRDefault="00783D6C" w:rsidP="00783D6C">
      <w:pPr>
        <w:pStyle w:val="a3"/>
        <w:ind w:firstLine="567"/>
      </w:pPr>
      <w:bookmarkStart w:id="91" w:name="anchor14114"/>
      <w:bookmarkEnd w:id="91"/>
      <w:r>
        <w:t>14) прекращать исполнение должностных обязанностей в целях урегулирования трудового спора;</w:t>
      </w:r>
    </w:p>
    <w:p w:rsidR="00415DCF" w:rsidRDefault="00783D6C" w:rsidP="00783D6C">
      <w:pPr>
        <w:pStyle w:val="a3"/>
        <w:ind w:firstLine="567"/>
      </w:pPr>
      <w:bookmarkStart w:id="92" w:name="anchor14115"/>
      <w:bookmarkEnd w:id="92"/>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5DCF" w:rsidRDefault="00783D6C" w:rsidP="00783D6C">
      <w:pPr>
        <w:pStyle w:val="a3"/>
        <w:ind w:firstLine="567"/>
      </w:pPr>
      <w:bookmarkStart w:id="93" w:name="anchor14116"/>
      <w:bookmarkEnd w:id="93"/>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5DCF" w:rsidRDefault="00783D6C" w:rsidP="00783D6C">
      <w:pPr>
        <w:pStyle w:val="a3"/>
        <w:ind w:firstLine="567"/>
      </w:pPr>
      <w:bookmarkStart w:id="94" w:name="anchor142"/>
      <w:bookmarkEnd w:id="94"/>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lastRenderedPageBreak/>
        <w:t>предусмотрено международным договором Российской Федерации или законодательством Российской Федерации.</w:t>
      </w:r>
    </w:p>
    <w:p w:rsidR="00415DCF" w:rsidRDefault="00783D6C" w:rsidP="00783D6C">
      <w:pPr>
        <w:pStyle w:val="a3"/>
        <w:ind w:firstLine="567"/>
      </w:pPr>
      <w:bookmarkStart w:id="95" w:name="anchor14021"/>
      <w:bookmarkEnd w:id="95"/>
      <w:r>
        <w:t xml:space="preserve">2.1. </w:t>
      </w:r>
      <w:hyperlink r:id="rId25" w:history="1">
        <w:r>
          <w:t>Утратила силу</w:t>
        </w:r>
      </w:hyperlink>
      <w:r>
        <w:t>.</w:t>
      </w:r>
    </w:p>
    <w:p w:rsidR="00415DCF" w:rsidRDefault="00783D6C" w:rsidP="00783D6C">
      <w:pPr>
        <w:pStyle w:val="a3"/>
        <w:ind w:firstLine="567"/>
      </w:pPr>
      <w:bookmarkStart w:id="96" w:name="anchor143"/>
      <w:bookmarkEnd w:id="96"/>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15DCF" w:rsidRDefault="00783D6C" w:rsidP="00783D6C">
      <w:pPr>
        <w:pStyle w:val="a3"/>
        <w:ind w:firstLine="567"/>
      </w:pPr>
      <w:r>
        <w:t xml:space="preserve">4. </w:t>
      </w:r>
      <w:proofErr w:type="gramStart"/>
      <w:r>
        <w:t xml:space="preserve">Гражданин, замещавший должность муниципальной службы, включенную в перечень должностей, установленный </w:t>
      </w:r>
      <w:hyperlink r:id="rId26" w:history="1">
        <w:r>
          <w:t>нормативными правовыми актами</w:t>
        </w:r>
      </w:hyperlink>
      <w:r>
        <w:t xml:space="preserve">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w:t>
      </w:r>
      <w:hyperlink r:id="rId27" w:history="1">
        <w:r>
          <w:t>нормативными правовыми актами</w:t>
        </w:r>
      </w:hyperlink>
      <w:r>
        <w:t xml:space="preserve"> Российской Федерации.</w:t>
      </w:r>
    </w:p>
    <w:p w:rsidR="00415DCF" w:rsidRDefault="00415DCF" w:rsidP="00783D6C">
      <w:pPr>
        <w:pStyle w:val="a3"/>
        <w:ind w:firstLine="567"/>
      </w:pPr>
    </w:p>
    <w:p w:rsidR="00415DCF" w:rsidRDefault="00783D6C" w:rsidP="00783D6C">
      <w:pPr>
        <w:pStyle w:val="a6"/>
      </w:pPr>
      <w:r>
        <w:rPr>
          <w:b/>
          <w:color w:val="26282F"/>
        </w:rPr>
        <w:t>Статья 14.1.</w:t>
      </w:r>
      <w:r>
        <w:t xml:space="preserve"> Урегулирование конфликта интересов на муниципальной службе</w:t>
      </w:r>
    </w:p>
    <w:p w:rsidR="00415DCF" w:rsidRDefault="00783D6C" w:rsidP="00783D6C">
      <w:pPr>
        <w:pStyle w:val="a3"/>
        <w:ind w:firstLine="567"/>
      </w:pPr>
      <w:r>
        <w:t xml:space="preserve">1. Для целей настоящего Федерального закона используется понятие "конфликт интересов", установленное </w:t>
      </w:r>
      <w:hyperlink r:id="rId28" w:history="1">
        <w:r>
          <w:t>частью 1 статьи 10</w:t>
        </w:r>
      </w:hyperlink>
      <w:r>
        <w:t xml:space="preserve"> Федерального закона от 25 декабря 2008 года N 273-ФЗ "О противодействии коррупции".</w:t>
      </w:r>
    </w:p>
    <w:p w:rsidR="00415DCF" w:rsidRDefault="00783D6C" w:rsidP="00783D6C">
      <w:pPr>
        <w:pStyle w:val="a3"/>
        <w:ind w:firstLine="567"/>
      </w:pPr>
      <w:r>
        <w:t xml:space="preserve">2. Для целей настоящего Федерального закона используется понятие "личная заинтересованность", установленное </w:t>
      </w:r>
      <w:hyperlink r:id="rId29" w:history="1">
        <w:r>
          <w:t>частью 2 статьи 10</w:t>
        </w:r>
      </w:hyperlink>
      <w:r>
        <w:t xml:space="preserve"> Федерального закона от 25 декабря 2008 года N 273-ФЗ "О противодействии коррупции".</w:t>
      </w:r>
    </w:p>
    <w:p w:rsidR="00415DCF" w:rsidRDefault="00783D6C" w:rsidP="00783D6C">
      <w:pPr>
        <w:pStyle w:val="a3"/>
        <w:ind w:firstLine="567"/>
      </w:pPr>
      <w:bookmarkStart w:id="97" w:name="anchor140121"/>
      <w:bookmarkEnd w:id="97"/>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15DCF" w:rsidRDefault="00783D6C" w:rsidP="00783D6C">
      <w:pPr>
        <w:pStyle w:val="a3"/>
        <w:ind w:firstLine="567"/>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30" w:history="1">
        <w:r>
          <w:t>гражданским законодательством</w:t>
        </w:r>
      </w:hyperlink>
      <w:r>
        <w:t xml:space="preserve"> Российской Федерации.</w:t>
      </w:r>
    </w:p>
    <w:p w:rsidR="00415DCF" w:rsidRDefault="00783D6C" w:rsidP="00783D6C">
      <w:pPr>
        <w:pStyle w:val="a3"/>
        <w:ind w:firstLine="567"/>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415DCF" w:rsidRDefault="00783D6C" w:rsidP="00783D6C">
      <w:pPr>
        <w:pStyle w:val="a3"/>
        <w:ind w:firstLine="567"/>
      </w:pPr>
      <w:bookmarkStart w:id="98" w:name="anchor14013"/>
      <w:bookmarkEnd w:id="98"/>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415DCF" w:rsidRDefault="00783D6C" w:rsidP="00783D6C">
      <w:pPr>
        <w:pStyle w:val="a3"/>
        <w:ind w:firstLine="567"/>
      </w:pPr>
      <w:bookmarkStart w:id="99" w:name="anchor140131"/>
      <w:bookmarkEnd w:id="99"/>
      <w:r>
        <w:t xml:space="preserve">3.1. </w:t>
      </w:r>
      <w:proofErr w:type="gramStart"/>
      <w: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w:t>
      </w:r>
      <w:r>
        <w:lastRenderedPageBreak/>
        <w:t>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roofErr w:type="gramEnd"/>
    </w:p>
    <w:p w:rsidR="00415DCF" w:rsidRDefault="00783D6C" w:rsidP="00783D6C">
      <w:pPr>
        <w:pStyle w:val="a3"/>
        <w:ind w:firstLine="567"/>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83D6C" w:rsidRDefault="00783D6C" w:rsidP="00783D6C">
      <w:pPr>
        <w:pStyle w:val="a6"/>
        <w:ind w:firstLine="567"/>
        <w:rPr>
          <w:b/>
          <w:color w:val="26282F"/>
        </w:rPr>
      </w:pPr>
    </w:p>
    <w:p w:rsidR="00415DCF" w:rsidRDefault="00783D6C" w:rsidP="00783D6C">
      <w:pPr>
        <w:pStyle w:val="a6"/>
        <w:ind w:left="0" w:firstLine="567"/>
      </w:pPr>
      <w:r>
        <w:rPr>
          <w:b/>
          <w:color w:val="26282F"/>
        </w:rPr>
        <w:t>Статья 14.2.</w:t>
      </w:r>
      <w:r>
        <w:t xml:space="preserve"> Требования к служебному поведению муниципального служащего</w:t>
      </w:r>
    </w:p>
    <w:p w:rsidR="00415DCF" w:rsidRDefault="00783D6C" w:rsidP="00783D6C">
      <w:pPr>
        <w:pStyle w:val="a3"/>
        <w:ind w:firstLine="567"/>
      </w:pPr>
      <w:bookmarkStart w:id="100" w:name="anchor140210"/>
      <w:bookmarkEnd w:id="100"/>
      <w:r>
        <w:t>1. Муниципальный служащий обязан:</w:t>
      </w:r>
    </w:p>
    <w:p w:rsidR="00415DCF" w:rsidRDefault="00783D6C" w:rsidP="00783D6C">
      <w:pPr>
        <w:pStyle w:val="a3"/>
        <w:ind w:firstLine="567"/>
      </w:pPr>
      <w:bookmarkStart w:id="101" w:name="anchor1402101"/>
      <w:bookmarkEnd w:id="101"/>
      <w:r>
        <w:t>1) исполнять должностные обязанности добросовестно, на высоком профессиональном уровне;</w:t>
      </w:r>
    </w:p>
    <w:p w:rsidR="00415DCF" w:rsidRDefault="00783D6C" w:rsidP="00783D6C">
      <w:pPr>
        <w:pStyle w:val="a3"/>
        <w:ind w:firstLine="567"/>
      </w:pPr>
      <w:bookmarkStart w:id="102" w:name="anchor1402102"/>
      <w:bookmarkEnd w:id="102"/>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15DCF" w:rsidRDefault="00783D6C" w:rsidP="00783D6C">
      <w:pPr>
        <w:pStyle w:val="a3"/>
        <w:ind w:firstLine="567"/>
      </w:pPr>
      <w:bookmarkStart w:id="103" w:name="anchor1402103"/>
      <w:bookmarkEnd w:id="103"/>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15DCF" w:rsidRDefault="00783D6C" w:rsidP="00783D6C">
      <w:pPr>
        <w:pStyle w:val="a3"/>
        <w:ind w:firstLine="567"/>
      </w:pPr>
      <w:bookmarkStart w:id="104" w:name="anchor1402104"/>
      <w:bookmarkEnd w:id="104"/>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15DCF" w:rsidRDefault="00783D6C" w:rsidP="00783D6C">
      <w:pPr>
        <w:pStyle w:val="a3"/>
        <w:ind w:firstLine="567"/>
      </w:pPr>
      <w:bookmarkStart w:id="105" w:name="anchor1402105"/>
      <w:bookmarkEnd w:id="105"/>
      <w:r>
        <w:t>5) проявлять корректность в обращении с гражданами;</w:t>
      </w:r>
    </w:p>
    <w:p w:rsidR="00415DCF" w:rsidRDefault="00783D6C" w:rsidP="00783D6C">
      <w:pPr>
        <w:pStyle w:val="a3"/>
        <w:ind w:firstLine="567"/>
      </w:pPr>
      <w:bookmarkStart w:id="106" w:name="anchor1402106"/>
      <w:bookmarkEnd w:id="106"/>
      <w:r>
        <w:t>6) проявлять уважение к нравственным обычаям и традициям народов Российской Федерации;</w:t>
      </w:r>
    </w:p>
    <w:p w:rsidR="00415DCF" w:rsidRDefault="00783D6C" w:rsidP="00783D6C">
      <w:pPr>
        <w:pStyle w:val="a3"/>
        <w:ind w:firstLine="567"/>
      </w:pPr>
      <w:bookmarkStart w:id="107" w:name="anchor1402107"/>
      <w:bookmarkEnd w:id="107"/>
      <w:r>
        <w:t>7) учитывать культурные и иные особенности различных этнических и социальных групп, а также конфессий;</w:t>
      </w:r>
    </w:p>
    <w:p w:rsidR="00415DCF" w:rsidRDefault="00783D6C" w:rsidP="00783D6C">
      <w:pPr>
        <w:pStyle w:val="a3"/>
        <w:ind w:firstLine="567"/>
      </w:pPr>
      <w:bookmarkStart w:id="108" w:name="anchor1402108"/>
      <w:bookmarkEnd w:id="108"/>
      <w:r>
        <w:t>8) способствовать межнациональному и межконфессиональному согласию;</w:t>
      </w:r>
    </w:p>
    <w:p w:rsidR="00415DCF" w:rsidRDefault="00783D6C" w:rsidP="00783D6C">
      <w:pPr>
        <w:pStyle w:val="a3"/>
        <w:ind w:firstLine="567"/>
      </w:pPr>
      <w:bookmarkStart w:id="109" w:name="anchor1402109"/>
      <w:bookmarkEnd w:id="109"/>
      <w:r>
        <w:t>9) не допускать конфликтных ситуаций, способных нанести ущерб его репутации или авторитету муниципального органа.</w:t>
      </w:r>
    </w:p>
    <w:p w:rsidR="00415DCF" w:rsidRDefault="00783D6C" w:rsidP="00783D6C">
      <w:pPr>
        <w:pStyle w:val="a3"/>
        <w:ind w:firstLine="567"/>
      </w:pPr>
      <w:bookmarkStart w:id="110" w:name="anchor14022"/>
      <w:bookmarkEnd w:id="110"/>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15DCF" w:rsidRDefault="00415DCF" w:rsidP="00783D6C">
      <w:pPr>
        <w:pStyle w:val="a3"/>
        <w:ind w:firstLine="567"/>
      </w:pPr>
    </w:p>
    <w:p w:rsidR="00415DCF" w:rsidRDefault="00783D6C" w:rsidP="00783D6C">
      <w:pPr>
        <w:pStyle w:val="a6"/>
        <w:ind w:left="0" w:firstLine="567"/>
      </w:pPr>
      <w:r>
        <w:rPr>
          <w:b/>
          <w:color w:val="26282F"/>
        </w:rPr>
        <w:t>Статья 15.</w:t>
      </w:r>
      <w:r>
        <w:t xml:space="preserve"> Представление сведений о доходах, расходах, об имуществе и обязательствах имущественного характера</w:t>
      </w:r>
    </w:p>
    <w:p w:rsidR="00415DCF" w:rsidRDefault="00783D6C" w:rsidP="00783D6C">
      <w:pPr>
        <w:pStyle w:val="a3"/>
        <w:ind w:firstLine="567"/>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415DCF" w:rsidRDefault="00783D6C" w:rsidP="00783D6C">
      <w:pPr>
        <w:pStyle w:val="a3"/>
        <w:ind w:firstLine="567"/>
      </w:pPr>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w:t>
      </w:r>
      <w:r>
        <w:lastRenderedPageBreak/>
        <w:t xml:space="preserve">также о расходах своих супруги (супруга) и несовершеннолетних детей в </w:t>
      </w:r>
      <w:hyperlink r:id="rId31" w:history="1">
        <w:r>
          <w:t>порядке</w:t>
        </w:r>
      </w:hyperlink>
      <w:r>
        <w:t xml:space="preserve"> и по </w:t>
      </w:r>
      <w:hyperlink r:id="rId32" w:history="1">
        <w: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415DCF" w:rsidRDefault="00783D6C" w:rsidP="00783D6C">
      <w:pPr>
        <w:pStyle w:val="a3"/>
        <w:ind w:firstLine="567"/>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33" w:history="1">
        <w:r>
          <w:t>Федеральным законом</w:t>
        </w:r>
      </w:hyperlink>
      <w:r>
        <w:t xml:space="preserve"> от 25 декабря 2008 года N 273-ФЗ "О противодействии коррупции" и </w:t>
      </w:r>
      <w:hyperlink r:id="rId34" w:history="1">
        <w: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415DCF" w:rsidRDefault="00783D6C" w:rsidP="00783D6C">
      <w:pPr>
        <w:pStyle w:val="a3"/>
        <w:ind w:firstLine="567"/>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w:t>
      </w:r>
      <w:hyperlink r:id="rId35" w:history="1">
        <w:r>
          <w:t>государственную</w:t>
        </w:r>
      </w:hyperlink>
      <w:r>
        <w:t xml:space="preserve"> и иную охраняемую федеральными законами тайну.</w:t>
      </w:r>
    </w:p>
    <w:p w:rsidR="00415DCF" w:rsidRDefault="00783D6C" w:rsidP="00783D6C">
      <w:pPr>
        <w:pStyle w:val="a3"/>
        <w:ind w:firstLine="567"/>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15DCF" w:rsidRDefault="00783D6C" w:rsidP="00783D6C">
      <w:pPr>
        <w:pStyle w:val="a3"/>
        <w:ind w:firstLine="567"/>
      </w:pPr>
      <w: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w:t>
      </w:r>
      <w:hyperlink r:id="rId36" w:history="1">
        <w:r>
          <w:t>законодательством</w:t>
        </w:r>
      </w:hyperlink>
      <w:r>
        <w:t xml:space="preserve"> Российской Федерации.</w:t>
      </w:r>
    </w:p>
    <w:p w:rsidR="00415DCF" w:rsidRDefault="00783D6C" w:rsidP="00783D6C">
      <w:pPr>
        <w:pStyle w:val="a3"/>
        <w:ind w:firstLine="567"/>
      </w:pPr>
      <w:r>
        <w:t xml:space="preserve">5. </w:t>
      </w:r>
      <w:proofErr w:type="gramStart"/>
      <w: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415DCF" w:rsidRDefault="00783D6C" w:rsidP="00783D6C">
      <w:pPr>
        <w:pStyle w:val="a3"/>
        <w:ind w:firstLine="567"/>
      </w:pPr>
      <w:r>
        <w:t xml:space="preserve">5.1. Представление муниципальным служащим заведомо недостоверных сведений, указанных в </w:t>
      </w:r>
      <w:hyperlink r:id="rId37" w:history="1">
        <w: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415DCF" w:rsidRDefault="00783D6C" w:rsidP="00783D6C">
      <w:pPr>
        <w:pStyle w:val="a3"/>
        <w:ind w:firstLine="567"/>
      </w:pPr>
      <w:bookmarkStart w:id="111" w:name="anchor156"/>
      <w:bookmarkEnd w:id="111"/>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415DCF" w:rsidRDefault="00783D6C" w:rsidP="00783D6C">
      <w:pPr>
        <w:pStyle w:val="a3"/>
        <w:ind w:firstLine="567"/>
      </w:pPr>
      <w:r>
        <w:lastRenderedPageBreak/>
        <w:t xml:space="preserve">7. </w:t>
      </w:r>
      <w:proofErr w:type="gramStart"/>
      <w: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w:t>
      </w:r>
      <w:proofErr w:type="gramEnd"/>
      <w:r>
        <w:t xml:space="preserve"> </w:t>
      </w:r>
      <w:proofErr w:type="gramStart"/>
      <w:r>
        <w:t>порядке</w:t>
      </w:r>
      <w:proofErr w:type="gramEnd"/>
      <w:r>
        <w:t>, определяемом нормативными правовыми актами Российской Федерации.</w:t>
      </w:r>
    </w:p>
    <w:p w:rsidR="00415DCF" w:rsidRDefault="00783D6C" w:rsidP="00783D6C">
      <w:pPr>
        <w:pStyle w:val="a3"/>
        <w:ind w:firstLine="567"/>
      </w:pPr>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p>
    <w:p w:rsidR="00415DCF" w:rsidRDefault="00783D6C" w:rsidP="00783D6C">
      <w:pPr>
        <w:pStyle w:val="a3"/>
        <w:ind w:firstLine="567"/>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15DCF" w:rsidRDefault="00783D6C" w:rsidP="00783D6C">
      <w:pPr>
        <w:pStyle w:val="a3"/>
        <w:ind w:firstLine="567"/>
      </w:pPr>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8" w:history="1">
        <w: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415DCF" w:rsidRDefault="00783D6C" w:rsidP="00783D6C">
      <w:pPr>
        <w:pStyle w:val="a3"/>
        <w:ind w:firstLine="567"/>
      </w:pPr>
      <w:r>
        <w:t xml:space="preserve">11. </w:t>
      </w:r>
      <w:proofErr w:type="gramStart"/>
      <w:r>
        <w:t xml:space="preserve">При выявлении в результате проверки, осуществленной в соответствии с </w:t>
      </w:r>
      <w:hyperlink r:id="rId39" w:history="1">
        <w: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w:t>
      </w:r>
      <w:hyperlink r:id="rId40" w:history="1">
        <w: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41" w:history="1">
        <w:r>
          <w:t>Федеральным законом</w:t>
        </w:r>
      </w:hyperlink>
      <w:r>
        <w:t xml:space="preserve"> от 7 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w:t>
      </w:r>
      <w:proofErr w:type="gramEnd"/>
      <w:r>
        <w:t xml:space="preserve"> </w:t>
      </w:r>
      <w:proofErr w:type="gramStart"/>
      <w:r>
        <w:t>отношении</w:t>
      </w:r>
      <w:proofErr w:type="gramEnd"/>
      <w:r>
        <w:t xml:space="preserve"> его иного дисциплинарного взыскания в орган местного самоуправления, уполномоченный принимать соответствующее решение, или в суд.</w:t>
      </w:r>
    </w:p>
    <w:p w:rsidR="00415DCF" w:rsidRDefault="00415DCF" w:rsidP="00783D6C">
      <w:pPr>
        <w:pStyle w:val="a3"/>
        <w:ind w:firstLine="567"/>
      </w:pPr>
    </w:p>
    <w:p w:rsidR="00415DCF" w:rsidRDefault="00783D6C" w:rsidP="00783D6C">
      <w:pPr>
        <w:pStyle w:val="a6"/>
        <w:ind w:left="0" w:firstLine="567"/>
      </w:pPr>
      <w:r>
        <w:rPr>
          <w:b/>
          <w:color w:val="26282F"/>
        </w:rPr>
        <w:t>Статья 15.1.</w:t>
      </w:r>
      <w:r>
        <w:t xml:space="preserve"> Представление сведений о размещении информации в информационно-телекоммуникационной сети "Интернет"</w:t>
      </w:r>
    </w:p>
    <w:p w:rsidR="00415DCF" w:rsidRDefault="00783D6C" w:rsidP="00783D6C">
      <w:pPr>
        <w:pStyle w:val="a3"/>
        <w:ind w:firstLine="567"/>
      </w:pPr>
      <w:bookmarkStart w:id="112" w:name="anchor15101"/>
      <w:bookmarkEnd w:id="11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15DCF" w:rsidRDefault="00783D6C" w:rsidP="00783D6C">
      <w:pPr>
        <w:pStyle w:val="a3"/>
        <w:ind w:firstLine="567"/>
      </w:pPr>
      <w:bookmarkStart w:id="113" w:name="anchor151011"/>
      <w:bookmarkEnd w:id="113"/>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15DCF" w:rsidRDefault="00783D6C" w:rsidP="00783D6C">
      <w:pPr>
        <w:pStyle w:val="a3"/>
        <w:ind w:firstLine="567"/>
      </w:pPr>
      <w:bookmarkStart w:id="114" w:name="anchor151012"/>
      <w:bookmarkEnd w:id="114"/>
      <w: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15DCF" w:rsidRDefault="00783D6C" w:rsidP="00783D6C">
      <w:pPr>
        <w:pStyle w:val="a3"/>
        <w:ind w:firstLine="567"/>
      </w:pPr>
      <w:bookmarkStart w:id="115" w:name="anchor15102"/>
      <w:bookmarkEnd w:id="115"/>
      <w:r>
        <w:t xml:space="preserve">2. Сведения, указанные в </w:t>
      </w:r>
      <w:hyperlink r:id="rId42" w:history="1">
        <w: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части 1 настоящей статьи, представляются по </w:t>
      </w:r>
      <w:hyperlink r:id="rId43" w:history="1">
        <w:r>
          <w:t>форме</w:t>
        </w:r>
      </w:hyperlink>
      <w:r>
        <w:t>, установленной Правительством Российской Федерации.</w:t>
      </w:r>
    </w:p>
    <w:p w:rsidR="00415DCF" w:rsidRDefault="00783D6C" w:rsidP="00783D6C">
      <w:pPr>
        <w:pStyle w:val="a3"/>
        <w:ind w:firstLine="567"/>
      </w:pPr>
      <w:bookmarkStart w:id="116" w:name="anchor15103"/>
      <w:bookmarkEnd w:id="116"/>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r:id="rId44" w:history="1">
        <w:r>
          <w:t>частью 1</w:t>
        </w:r>
      </w:hyperlink>
      <w:r>
        <w:t xml:space="preserve"> настоящей статьи.</w:t>
      </w:r>
    </w:p>
    <w:p w:rsidR="00415DCF" w:rsidRDefault="00415DCF" w:rsidP="00783D6C">
      <w:pPr>
        <w:pStyle w:val="a3"/>
        <w:ind w:firstLine="567"/>
      </w:pPr>
    </w:p>
    <w:p w:rsidR="00415DCF" w:rsidRDefault="00783D6C" w:rsidP="00783D6C">
      <w:pPr>
        <w:pStyle w:val="a6"/>
        <w:ind w:left="0" w:firstLine="567"/>
      </w:pPr>
      <w:r>
        <w:rPr>
          <w:b/>
          <w:color w:val="26282F"/>
        </w:rPr>
        <w:t>Статья 15.2.</w:t>
      </w:r>
      <w:r>
        <w:t xml:space="preserve"> Представление анкеты, сообщение об изменении сведений, содержащихся в анкете, и проверка таких сведений</w:t>
      </w:r>
    </w:p>
    <w:p w:rsidR="00415DCF" w:rsidRDefault="00783D6C" w:rsidP="00783D6C">
      <w:pPr>
        <w:pStyle w:val="a3"/>
        <w:ind w:firstLine="567"/>
      </w:pPr>
      <w:bookmarkStart w:id="117" w:name="anchor1521"/>
      <w:bookmarkEnd w:id="117"/>
      <w:r>
        <w:t>1. Гражданин при поступлении на муниципальную службу представляет анкету.</w:t>
      </w:r>
    </w:p>
    <w:p w:rsidR="00415DCF" w:rsidRDefault="00783D6C" w:rsidP="00783D6C">
      <w:pPr>
        <w:pStyle w:val="a3"/>
        <w:ind w:firstLine="567"/>
      </w:pPr>
      <w:bookmarkStart w:id="118" w:name="anchor1522"/>
      <w:bookmarkEnd w:id="118"/>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415DCF" w:rsidRDefault="00783D6C" w:rsidP="00783D6C">
      <w:pPr>
        <w:pStyle w:val="a3"/>
        <w:ind w:firstLine="567"/>
      </w:pPr>
      <w:bookmarkStart w:id="119" w:name="anchor1523"/>
      <w:bookmarkEnd w:id="119"/>
      <w:r>
        <w:t xml:space="preserve">3. </w:t>
      </w:r>
      <w:hyperlink r:id="rId45" w:history="1">
        <w:r>
          <w:t>Форма</w:t>
        </w:r>
      </w:hyperlink>
      <w:r>
        <w:t xml:space="preserve"> анкеты, в том числе перечень включаемых в нее сведений, </w:t>
      </w:r>
      <w:hyperlink r:id="rId46" w:history="1">
        <w:r>
          <w:t>порядок</w:t>
        </w:r>
      </w:hyperlink>
      <w:r>
        <w:t xml:space="preserve"> и сроки их актуализации устанавливаются Президентом Российской Федерации.</w:t>
      </w:r>
    </w:p>
    <w:p w:rsidR="00415DCF" w:rsidRDefault="00783D6C" w:rsidP="00783D6C">
      <w:pPr>
        <w:pStyle w:val="a3"/>
        <w:ind w:firstLine="567"/>
      </w:pPr>
      <w:bookmarkStart w:id="120" w:name="anchor1524"/>
      <w:bookmarkEnd w:id="120"/>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415DCF" w:rsidRDefault="00783D6C" w:rsidP="00783D6C">
      <w:pPr>
        <w:pStyle w:val="1"/>
        <w:ind w:firstLine="567"/>
        <w:jc w:val="both"/>
      </w:pPr>
      <w:bookmarkStart w:id="121" w:name="anchor400"/>
      <w:bookmarkEnd w:id="121"/>
      <w:r>
        <w:t>Глава 4. Порядок поступления на муниципальную службу, ее прохождения и прекращения</w:t>
      </w:r>
    </w:p>
    <w:p w:rsidR="00415DCF" w:rsidRDefault="00783D6C" w:rsidP="00783D6C">
      <w:pPr>
        <w:pStyle w:val="a6"/>
      </w:pPr>
      <w:bookmarkStart w:id="122" w:name="anchor16"/>
      <w:bookmarkEnd w:id="122"/>
      <w:r>
        <w:rPr>
          <w:b/>
          <w:color w:val="26282F"/>
        </w:rPr>
        <w:t>Статья 16.</w:t>
      </w:r>
      <w:r>
        <w:t xml:space="preserve"> Поступление на муниципальную службу</w:t>
      </w:r>
    </w:p>
    <w:p w:rsidR="00415DCF" w:rsidRDefault="00783D6C" w:rsidP="00783D6C">
      <w:pPr>
        <w:pStyle w:val="a3"/>
        <w:ind w:firstLine="567"/>
      </w:pPr>
      <w:bookmarkStart w:id="123" w:name="anchor161"/>
      <w:bookmarkEnd w:id="123"/>
      <w:r>
        <w:t xml:space="preserve">1. </w:t>
      </w:r>
      <w:proofErr w:type="gramStart"/>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w:t>
      </w:r>
      <w:hyperlink r:id="rId47" w:history="1">
        <w:r>
          <w:t>статье 13</w:t>
        </w:r>
      </w:hyperlink>
      <w:r>
        <w:t xml:space="preserve"> настоящего Федерального закона в качестве ограничений, связанных с муниципальной службой.</w:t>
      </w:r>
      <w:proofErr w:type="gramEnd"/>
    </w:p>
    <w:p w:rsidR="00415DCF" w:rsidRDefault="00783D6C" w:rsidP="00783D6C">
      <w:pPr>
        <w:pStyle w:val="a3"/>
        <w:ind w:firstLine="567"/>
      </w:pPr>
      <w:bookmarkStart w:id="124" w:name="anchor162"/>
      <w:bookmarkEnd w:id="124"/>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15DCF" w:rsidRDefault="00783D6C" w:rsidP="00783D6C">
      <w:pPr>
        <w:pStyle w:val="a3"/>
        <w:ind w:firstLine="567"/>
      </w:pPr>
      <w:bookmarkStart w:id="125" w:name="anchor163"/>
      <w:bookmarkEnd w:id="125"/>
      <w:r>
        <w:t>3. При поступлении на муниципальную службу гражданин представляет:</w:t>
      </w:r>
    </w:p>
    <w:p w:rsidR="00415DCF" w:rsidRDefault="00783D6C" w:rsidP="00783D6C">
      <w:pPr>
        <w:pStyle w:val="a3"/>
        <w:ind w:firstLine="567"/>
      </w:pPr>
      <w:bookmarkStart w:id="126" w:name="anchor1631"/>
      <w:bookmarkEnd w:id="126"/>
      <w:r>
        <w:t>1) заявление с просьбой о поступлении на муниципальную службу и замещении должности муниципальной службы;</w:t>
      </w:r>
    </w:p>
    <w:p w:rsidR="00415DCF" w:rsidRDefault="00783D6C" w:rsidP="00783D6C">
      <w:pPr>
        <w:pStyle w:val="a3"/>
        <w:ind w:firstLine="567"/>
      </w:pPr>
      <w:r>
        <w:t xml:space="preserve">2) анкету, предусмотренную </w:t>
      </w:r>
      <w:hyperlink r:id="rId48" w:history="1">
        <w:r>
          <w:t>статьей 15.2</w:t>
        </w:r>
      </w:hyperlink>
      <w:r>
        <w:t xml:space="preserve"> настоящего Федерального закона;</w:t>
      </w:r>
    </w:p>
    <w:p w:rsidR="00415DCF" w:rsidRDefault="00783D6C" w:rsidP="00783D6C">
      <w:pPr>
        <w:pStyle w:val="a3"/>
        <w:ind w:firstLine="567"/>
      </w:pPr>
      <w:bookmarkStart w:id="127" w:name="anchor1633"/>
      <w:bookmarkEnd w:id="127"/>
      <w:r>
        <w:lastRenderedPageBreak/>
        <w:t>3) паспорт;</w:t>
      </w:r>
    </w:p>
    <w:p w:rsidR="00415DCF" w:rsidRDefault="00783D6C" w:rsidP="00783D6C">
      <w:pPr>
        <w:pStyle w:val="a3"/>
        <w:ind w:firstLine="567"/>
      </w:pPr>
      <w:r>
        <w:t xml:space="preserve">4) трудовую книжку и (или) сведения о трудовой деятельности, оформленные в установленном законодательством </w:t>
      </w:r>
      <w:hyperlink r:id="rId49" w:history="1">
        <w:r>
          <w:t>порядке</w:t>
        </w:r>
      </w:hyperlink>
      <w:r>
        <w:t>, за исключением случаев, когда трудовой договор (контракт) заключается впервые;</w:t>
      </w:r>
    </w:p>
    <w:p w:rsidR="00415DCF" w:rsidRDefault="00783D6C" w:rsidP="00783D6C">
      <w:pPr>
        <w:pStyle w:val="a3"/>
        <w:ind w:firstLine="567"/>
      </w:pPr>
      <w:r>
        <w:t>5) документ об образовании и о квалификации;</w:t>
      </w:r>
    </w:p>
    <w:p w:rsidR="00415DCF" w:rsidRDefault="00783D6C" w:rsidP="00783D6C">
      <w:pPr>
        <w:pStyle w:val="a3"/>
        <w:ind w:firstLine="567"/>
      </w:pPr>
      <w:r>
        <w:t xml:space="preserve">6) </w:t>
      </w:r>
      <w:hyperlink r:id="rId50" w:history="1">
        <w:r>
          <w:t>документ</w:t>
        </w:r>
      </w:hyperlink>
      <w:r>
        <w:t>,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15DCF" w:rsidRDefault="00783D6C" w:rsidP="00783D6C">
      <w:pPr>
        <w:pStyle w:val="a3"/>
        <w:ind w:firstLine="567"/>
      </w:pPr>
      <w:bookmarkStart w:id="128" w:name="anchor1637"/>
      <w:bookmarkEnd w:id="128"/>
      <w:r>
        <w:t xml:space="preserve">7) </w:t>
      </w:r>
      <w:hyperlink r:id="rId51" w:history="1">
        <w:r>
          <w:t>свидетельство</w:t>
        </w:r>
      </w:hyperlink>
      <w:r>
        <w:t xml:space="preserve"> о постановке физического лица на учет в налоговом органе по месту жительства на территории Российской Федерации;</w:t>
      </w:r>
    </w:p>
    <w:p w:rsidR="00415DCF" w:rsidRDefault="00783D6C" w:rsidP="00783D6C">
      <w:pPr>
        <w:pStyle w:val="a3"/>
        <w:ind w:firstLine="567"/>
      </w:pPr>
      <w:r>
        <w:t>8) документы воинского учета - для граждан, пребывающих в запасе, и лиц, подлежащих призыву на военную службу;</w:t>
      </w:r>
    </w:p>
    <w:p w:rsidR="00415DCF" w:rsidRDefault="00783D6C" w:rsidP="00783D6C">
      <w:pPr>
        <w:pStyle w:val="a3"/>
        <w:ind w:firstLine="567"/>
      </w:pPr>
      <w:r>
        <w:t>9) заключение медицинской организации об отсутствии заболевания, препятствующего поступлению на муниципальную службу;</w:t>
      </w:r>
    </w:p>
    <w:p w:rsidR="00415DCF" w:rsidRDefault="00783D6C" w:rsidP="00783D6C">
      <w:pPr>
        <w:pStyle w:val="a3"/>
        <w:ind w:firstLine="567"/>
      </w:pPr>
      <w:bookmarkStart w:id="129" w:name="anchor16310"/>
      <w:bookmarkEnd w:id="129"/>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15DCF" w:rsidRDefault="00783D6C" w:rsidP="00783D6C">
      <w:pPr>
        <w:pStyle w:val="a3"/>
        <w:ind w:firstLine="567"/>
      </w:pPr>
      <w:r>
        <w:t xml:space="preserve">10.1) сведения, предусмотренные </w:t>
      </w:r>
      <w:hyperlink r:id="rId52" w:history="1">
        <w:r>
          <w:t>статьей 15.1</w:t>
        </w:r>
      </w:hyperlink>
      <w:r>
        <w:t xml:space="preserve"> настоящего Федерального закона;</w:t>
      </w:r>
    </w:p>
    <w:p w:rsidR="00415DCF" w:rsidRDefault="00783D6C" w:rsidP="00783D6C">
      <w:pPr>
        <w:pStyle w:val="a3"/>
        <w:ind w:firstLine="567"/>
      </w:pPr>
      <w:bookmarkStart w:id="130" w:name="anchor16311"/>
      <w:bookmarkEnd w:id="130"/>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15DCF" w:rsidRDefault="00783D6C" w:rsidP="00783D6C">
      <w:pPr>
        <w:pStyle w:val="a3"/>
        <w:ind w:firstLine="567"/>
      </w:pPr>
      <w:r>
        <w:t>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415DCF" w:rsidRDefault="00783D6C" w:rsidP="00783D6C">
      <w:pPr>
        <w:pStyle w:val="a3"/>
        <w:ind w:firstLine="567"/>
      </w:pPr>
      <w:bookmarkStart w:id="131" w:name="anchor165"/>
      <w:bookmarkEnd w:id="131"/>
      <w:r>
        <w:t xml:space="preserve">5. В случае установления в процессе проверки, предусмотренной </w:t>
      </w:r>
      <w:hyperlink r:id="rId53" w:history="1">
        <w: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15DCF" w:rsidRDefault="00783D6C" w:rsidP="00783D6C">
      <w:pPr>
        <w:pStyle w:val="a3"/>
        <w:ind w:firstLine="567"/>
      </w:pPr>
      <w:bookmarkStart w:id="132" w:name="anchor166"/>
      <w:bookmarkEnd w:id="132"/>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w:t>
      </w:r>
      <w:hyperlink r:id="rId54" w:history="1">
        <w:r>
          <w:t>трудовым законодательством</w:t>
        </w:r>
        <w:proofErr w:type="gramEnd"/>
      </w:hyperlink>
      <w:r>
        <w:t xml:space="preserve"> с учетом особенностей, предусмотренных настоящим Федеральным законом.</w:t>
      </w:r>
    </w:p>
    <w:p w:rsidR="00415DCF" w:rsidRDefault="00783D6C" w:rsidP="00783D6C">
      <w:pPr>
        <w:pStyle w:val="a3"/>
        <w:ind w:firstLine="567"/>
      </w:pPr>
      <w:bookmarkStart w:id="133" w:name="anchor167"/>
      <w:bookmarkEnd w:id="133"/>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w:t>
      </w:r>
      <w:hyperlink r:id="rId55" w:history="1">
        <w:r>
          <w:t>Федеральным 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415DCF" w:rsidRDefault="00783D6C" w:rsidP="00783D6C">
      <w:pPr>
        <w:pStyle w:val="a3"/>
        <w:ind w:firstLine="567"/>
      </w:pPr>
      <w:bookmarkStart w:id="134" w:name="anchor168"/>
      <w:bookmarkEnd w:id="134"/>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15DCF" w:rsidRDefault="00783D6C" w:rsidP="00783D6C">
      <w:pPr>
        <w:pStyle w:val="a3"/>
        <w:ind w:firstLine="567"/>
      </w:pPr>
      <w:bookmarkStart w:id="135" w:name="anchor169"/>
      <w:bookmarkEnd w:id="135"/>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15DCF" w:rsidRDefault="00415DCF" w:rsidP="00783D6C">
      <w:pPr>
        <w:pStyle w:val="a3"/>
        <w:ind w:firstLine="567"/>
      </w:pPr>
    </w:p>
    <w:p w:rsidR="00415DCF" w:rsidRDefault="00783D6C" w:rsidP="00783D6C">
      <w:pPr>
        <w:pStyle w:val="a6"/>
      </w:pPr>
      <w:bookmarkStart w:id="136" w:name="anchor17"/>
      <w:bookmarkEnd w:id="136"/>
      <w:r>
        <w:rPr>
          <w:b/>
          <w:color w:val="26282F"/>
        </w:rPr>
        <w:t>Статья 17.</w:t>
      </w:r>
      <w:r>
        <w:t xml:space="preserve"> Конкурс на замещение должности муниципальной службы</w:t>
      </w:r>
    </w:p>
    <w:p w:rsidR="00415DCF" w:rsidRDefault="00783D6C" w:rsidP="00783D6C">
      <w:pPr>
        <w:pStyle w:val="a3"/>
        <w:ind w:firstLine="567"/>
      </w:pPr>
      <w:bookmarkStart w:id="137" w:name="anchor171"/>
      <w:bookmarkEnd w:id="137"/>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w:t>
      </w:r>
      <w:r>
        <w:lastRenderedPageBreak/>
        <w:t>муниципальной службы, их соответствия установленным квалификационным требованиям к должности муниципальной службы.</w:t>
      </w:r>
    </w:p>
    <w:p w:rsidR="00415DCF" w:rsidRDefault="00783D6C" w:rsidP="00783D6C">
      <w:pPr>
        <w:pStyle w:val="a3"/>
        <w:ind w:firstLine="567"/>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t>.</w:t>
      </w:r>
    </w:p>
    <w:p w:rsidR="00415DCF" w:rsidRDefault="00783D6C" w:rsidP="00783D6C">
      <w:pPr>
        <w:pStyle w:val="a3"/>
        <w:ind w:firstLine="567"/>
      </w:pPr>
      <w:bookmarkStart w:id="138" w:name="anchor173"/>
      <w:bookmarkEnd w:id="138"/>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415DCF" w:rsidRDefault="00415DCF" w:rsidP="00783D6C">
      <w:pPr>
        <w:pStyle w:val="a3"/>
        <w:ind w:firstLine="567"/>
      </w:pPr>
    </w:p>
    <w:p w:rsidR="00415DCF" w:rsidRDefault="00783D6C" w:rsidP="00783D6C">
      <w:pPr>
        <w:pStyle w:val="a6"/>
      </w:pPr>
      <w:bookmarkStart w:id="139" w:name="anchor18"/>
      <w:bookmarkEnd w:id="139"/>
      <w:r>
        <w:rPr>
          <w:b/>
          <w:color w:val="26282F"/>
        </w:rPr>
        <w:t>Статья 18.</w:t>
      </w:r>
      <w:r>
        <w:t xml:space="preserve"> Аттестация муниципальных служащих</w:t>
      </w:r>
    </w:p>
    <w:p w:rsidR="00415DCF" w:rsidRDefault="00783D6C" w:rsidP="00783D6C">
      <w:pPr>
        <w:pStyle w:val="a3"/>
        <w:ind w:firstLine="567"/>
      </w:pPr>
      <w:bookmarkStart w:id="140" w:name="anchor181"/>
      <w:bookmarkEnd w:id="140"/>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15DCF" w:rsidRDefault="00783D6C" w:rsidP="00783D6C">
      <w:pPr>
        <w:pStyle w:val="a3"/>
        <w:ind w:firstLine="567"/>
      </w:pPr>
      <w:bookmarkStart w:id="141" w:name="anchor182"/>
      <w:bookmarkEnd w:id="141"/>
      <w:r>
        <w:t>2. Аттестации не подлежат следующие муниципальные служащие:</w:t>
      </w:r>
    </w:p>
    <w:p w:rsidR="00415DCF" w:rsidRDefault="00783D6C" w:rsidP="00783D6C">
      <w:pPr>
        <w:pStyle w:val="a3"/>
        <w:ind w:firstLine="567"/>
      </w:pPr>
      <w:bookmarkStart w:id="142" w:name="anchor1821"/>
      <w:bookmarkEnd w:id="142"/>
      <w:r>
        <w:t>1) замещающие должности муниципальной службы менее одного года;</w:t>
      </w:r>
    </w:p>
    <w:p w:rsidR="00415DCF" w:rsidRDefault="00783D6C" w:rsidP="00783D6C">
      <w:pPr>
        <w:pStyle w:val="a3"/>
        <w:ind w:firstLine="567"/>
      </w:pPr>
      <w:bookmarkStart w:id="143" w:name="anchor1822"/>
      <w:bookmarkEnd w:id="143"/>
      <w:r>
        <w:t xml:space="preserve">2) </w:t>
      </w:r>
      <w:proofErr w:type="gramStart"/>
      <w:r>
        <w:t>достигшие</w:t>
      </w:r>
      <w:proofErr w:type="gramEnd"/>
      <w:r>
        <w:t xml:space="preserve"> возраста 60 лет;</w:t>
      </w:r>
    </w:p>
    <w:p w:rsidR="00415DCF" w:rsidRDefault="00783D6C" w:rsidP="00783D6C">
      <w:pPr>
        <w:pStyle w:val="a3"/>
        <w:ind w:firstLine="567"/>
      </w:pPr>
      <w:bookmarkStart w:id="144" w:name="anchor1823"/>
      <w:bookmarkEnd w:id="144"/>
      <w:r>
        <w:t>3) беременные женщины;</w:t>
      </w:r>
    </w:p>
    <w:p w:rsidR="00415DCF" w:rsidRDefault="00783D6C" w:rsidP="00783D6C">
      <w:pPr>
        <w:pStyle w:val="a3"/>
        <w:ind w:firstLine="567"/>
      </w:pPr>
      <w:bookmarkStart w:id="145" w:name="anchor1824"/>
      <w:bookmarkEnd w:id="145"/>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415DCF" w:rsidRDefault="00783D6C" w:rsidP="00783D6C">
      <w:pPr>
        <w:pStyle w:val="a3"/>
        <w:ind w:firstLine="567"/>
      </w:pPr>
      <w:bookmarkStart w:id="146" w:name="anchor1825"/>
      <w:bookmarkEnd w:id="146"/>
      <w:r>
        <w:t>5) замещающие должности муниципальной службы на основании срочного трудового договора (контракта).</w:t>
      </w:r>
    </w:p>
    <w:p w:rsidR="00415DCF" w:rsidRDefault="00783D6C" w:rsidP="00783D6C">
      <w:pPr>
        <w:pStyle w:val="a3"/>
        <w:ind w:firstLine="567"/>
      </w:pPr>
      <w:bookmarkStart w:id="147" w:name="anchor183"/>
      <w:bookmarkEnd w:id="147"/>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15DCF" w:rsidRDefault="00783D6C" w:rsidP="00783D6C">
      <w:pPr>
        <w:pStyle w:val="a3"/>
        <w:ind w:firstLine="567"/>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415DCF" w:rsidRDefault="00783D6C" w:rsidP="00783D6C">
      <w:pPr>
        <w:pStyle w:val="a3"/>
        <w:ind w:firstLine="567"/>
      </w:pPr>
      <w:bookmarkStart w:id="148" w:name="anchor185"/>
      <w:bookmarkEnd w:id="148"/>
      <w: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w:t>
      </w:r>
      <w:r>
        <w:lastRenderedPageBreak/>
        <w:t>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15DCF" w:rsidRDefault="00783D6C" w:rsidP="00783D6C">
      <w:pPr>
        <w:pStyle w:val="a3"/>
        <w:ind w:firstLine="567"/>
      </w:pPr>
      <w:bookmarkStart w:id="149" w:name="anchor186"/>
      <w:bookmarkEnd w:id="149"/>
      <w:r>
        <w:t>6. Муниципальный служащий вправе обжаловать результаты аттестации в судебном порядке.</w:t>
      </w:r>
    </w:p>
    <w:p w:rsidR="00415DCF" w:rsidRDefault="00783D6C" w:rsidP="00783D6C">
      <w:pPr>
        <w:pStyle w:val="a3"/>
        <w:ind w:firstLine="567"/>
      </w:pPr>
      <w:bookmarkStart w:id="150" w:name="anchor187"/>
      <w:bookmarkEnd w:id="150"/>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415DCF" w:rsidRDefault="00415DCF" w:rsidP="00783D6C">
      <w:pPr>
        <w:pStyle w:val="a3"/>
        <w:ind w:firstLine="567"/>
      </w:pPr>
    </w:p>
    <w:p w:rsidR="00415DCF" w:rsidRDefault="00783D6C" w:rsidP="00783D6C">
      <w:pPr>
        <w:pStyle w:val="a6"/>
        <w:ind w:left="0" w:firstLine="567"/>
      </w:pPr>
      <w:bookmarkStart w:id="151" w:name="anchor19"/>
      <w:bookmarkEnd w:id="151"/>
      <w:r>
        <w:rPr>
          <w:b/>
          <w:color w:val="26282F"/>
        </w:rPr>
        <w:t>Статья 19.</w:t>
      </w:r>
      <w:r>
        <w:t xml:space="preserve"> Основания для расторжения трудового договора с муниципальным служащим</w:t>
      </w:r>
    </w:p>
    <w:p w:rsidR="00415DCF" w:rsidRDefault="00783D6C" w:rsidP="00783D6C">
      <w:pPr>
        <w:pStyle w:val="a3"/>
        <w:ind w:firstLine="567"/>
      </w:pPr>
      <w:bookmarkStart w:id="152" w:name="anchor191"/>
      <w:bookmarkEnd w:id="152"/>
      <w:r>
        <w:t xml:space="preserve">1. Помимо оснований для расторжения трудового договора, предусмотренных </w:t>
      </w:r>
      <w:hyperlink r:id="rId56" w:history="1">
        <w:r>
          <w:t>Трудовым 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415DCF" w:rsidRDefault="00783D6C" w:rsidP="00783D6C">
      <w:pPr>
        <w:pStyle w:val="a3"/>
        <w:ind w:firstLine="567"/>
      </w:pPr>
      <w:bookmarkStart w:id="153" w:name="anchor1911"/>
      <w:bookmarkEnd w:id="153"/>
      <w:r>
        <w:t>1) достижения предельного возраста, установленного для замещения должности муниципальной службы;</w:t>
      </w:r>
    </w:p>
    <w:p w:rsidR="00415DCF" w:rsidRDefault="00783D6C" w:rsidP="00783D6C">
      <w:pPr>
        <w:pStyle w:val="a3"/>
        <w:ind w:firstLine="567"/>
      </w:pPr>
      <w:bookmarkStart w:id="154" w:name="anchor1912"/>
      <w:bookmarkEnd w:id="154"/>
      <w:r>
        <w:t xml:space="preserve">2) утратил силу с 1 июля 2021 г. - </w:t>
      </w:r>
      <w:hyperlink r:id="rId57" w:history="1">
        <w:r>
          <w:t>Федеральный закон</w:t>
        </w:r>
      </w:hyperlink>
      <w:r>
        <w:t xml:space="preserve"> от 30 апреля 2021 г. N 116-ФЗ</w:t>
      </w:r>
    </w:p>
    <w:p w:rsidR="00415DCF" w:rsidRDefault="00783D6C" w:rsidP="00783D6C">
      <w:pPr>
        <w:pStyle w:val="a3"/>
        <w:ind w:firstLine="567"/>
      </w:pPr>
      <w:r>
        <w:t xml:space="preserve">3) несоблюдения ограничений и запретов, связанных с муниципальной службой и установленных </w:t>
      </w:r>
      <w:hyperlink r:id="rId58" w:history="1">
        <w:r>
          <w:t>статьями 13</w:t>
        </w:r>
      </w:hyperlink>
      <w:r>
        <w:t xml:space="preserve">, </w:t>
      </w:r>
      <w:hyperlink r:id="rId59" w:history="1">
        <w:r>
          <w:t>14</w:t>
        </w:r>
      </w:hyperlink>
      <w:r>
        <w:t xml:space="preserve">, </w:t>
      </w:r>
      <w:hyperlink r:id="rId60" w:history="1">
        <w:r>
          <w:t>14.1</w:t>
        </w:r>
      </w:hyperlink>
      <w:r>
        <w:t xml:space="preserve"> и </w:t>
      </w:r>
      <w:hyperlink r:id="rId61" w:history="1">
        <w:r>
          <w:t>15</w:t>
        </w:r>
      </w:hyperlink>
      <w:r>
        <w:t xml:space="preserve"> настоящего Федерального закона;</w:t>
      </w:r>
    </w:p>
    <w:p w:rsidR="00415DCF" w:rsidRDefault="00783D6C" w:rsidP="00783D6C">
      <w:pPr>
        <w:pStyle w:val="a3"/>
        <w:ind w:firstLine="567"/>
      </w:pPr>
      <w:r>
        <w:t>4) применения административного наказания в виде дисквалификации;</w:t>
      </w:r>
    </w:p>
    <w:p w:rsidR="00415DCF" w:rsidRDefault="00783D6C" w:rsidP="00783D6C">
      <w:pPr>
        <w:pStyle w:val="a3"/>
        <w:ind w:firstLine="567"/>
      </w:pPr>
      <w:r>
        <w:t>5) приобретения муниципальным служащим статуса иностранного агента.</w:t>
      </w:r>
    </w:p>
    <w:p w:rsidR="00415DCF" w:rsidRDefault="00415DCF" w:rsidP="00783D6C">
      <w:pPr>
        <w:pStyle w:val="a3"/>
        <w:ind w:firstLine="567"/>
      </w:pPr>
    </w:p>
    <w:p w:rsidR="00415DCF" w:rsidRDefault="00783D6C" w:rsidP="00783D6C">
      <w:pPr>
        <w:pStyle w:val="a3"/>
        <w:ind w:firstLine="567"/>
      </w:pPr>
      <w:bookmarkStart w:id="155" w:name="anchor192"/>
      <w:bookmarkEnd w:id="155"/>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15DCF" w:rsidRDefault="00783D6C" w:rsidP="00783D6C">
      <w:pPr>
        <w:pStyle w:val="1"/>
        <w:ind w:firstLine="567"/>
      </w:pPr>
      <w:bookmarkStart w:id="156" w:name="anchor500"/>
      <w:bookmarkEnd w:id="156"/>
      <w:r>
        <w:t>Глава 5. Рабочее (служебное) время и время отдыха</w:t>
      </w:r>
    </w:p>
    <w:p w:rsidR="00415DCF" w:rsidRDefault="00783D6C" w:rsidP="00783D6C">
      <w:pPr>
        <w:pStyle w:val="a6"/>
      </w:pPr>
      <w:bookmarkStart w:id="157" w:name="anchor20"/>
      <w:bookmarkEnd w:id="157"/>
      <w:r>
        <w:rPr>
          <w:b/>
          <w:color w:val="26282F"/>
        </w:rPr>
        <w:t>Статья 20.</w:t>
      </w:r>
      <w:r>
        <w:t xml:space="preserve"> Рабочее (служебное) время</w:t>
      </w:r>
    </w:p>
    <w:p w:rsidR="00415DCF" w:rsidRDefault="00783D6C" w:rsidP="00783D6C">
      <w:pPr>
        <w:pStyle w:val="a3"/>
        <w:ind w:firstLine="567"/>
      </w:pPr>
      <w:r>
        <w:t xml:space="preserve">Рабочее (служебное) время муниципальных служащих регулируется в соответствии с </w:t>
      </w:r>
      <w:hyperlink r:id="rId62" w:history="1">
        <w:r>
          <w:t>трудовым законодательством</w:t>
        </w:r>
      </w:hyperlink>
      <w:r>
        <w:t>.</w:t>
      </w:r>
    </w:p>
    <w:p w:rsidR="00415DCF" w:rsidRDefault="00415DCF" w:rsidP="00783D6C">
      <w:pPr>
        <w:pStyle w:val="a3"/>
        <w:ind w:firstLine="567"/>
      </w:pPr>
    </w:p>
    <w:p w:rsidR="00415DCF" w:rsidRDefault="00783D6C" w:rsidP="00783D6C">
      <w:pPr>
        <w:pStyle w:val="a6"/>
      </w:pPr>
      <w:bookmarkStart w:id="158" w:name="anchor21"/>
      <w:bookmarkEnd w:id="158"/>
      <w:r>
        <w:rPr>
          <w:b/>
          <w:color w:val="26282F"/>
        </w:rPr>
        <w:t>Статья 21.</w:t>
      </w:r>
      <w:r>
        <w:t xml:space="preserve"> Отпуск муниципального служащего</w:t>
      </w:r>
    </w:p>
    <w:p w:rsidR="00415DCF" w:rsidRDefault="00783D6C" w:rsidP="00783D6C">
      <w:pPr>
        <w:pStyle w:val="a3"/>
        <w:ind w:firstLine="567"/>
      </w:pPr>
      <w:bookmarkStart w:id="159" w:name="anchor211"/>
      <w:bookmarkEnd w:id="159"/>
      <w: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63" w:history="1">
        <w:r>
          <w:t>трудовым законодательством</w:t>
        </w:r>
      </w:hyperlink>
      <w:r>
        <w:t xml:space="preserve"> для исчисления средней заработной платы.</w:t>
      </w:r>
    </w:p>
    <w:p w:rsidR="00415DCF" w:rsidRDefault="00783D6C" w:rsidP="00783D6C">
      <w:pPr>
        <w:pStyle w:val="a3"/>
        <w:ind w:firstLine="567"/>
      </w:pPr>
      <w:bookmarkStart w:id="160" w:name="anchor212"/>
      <w:bookmarkEnd w:id="160"/>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15DCF" w:rsidRDefault="00783D6C" w:rsidP="00783D6C">
      <w:pPr>
        <w:pStyle w:val="a3"/>
        <w:ind w:firstLine="567"/>
      </w:pPr>
      <w:r>
        <w:t>3. Ежегодный основной оплачиваемый отпуск предоставляется муниципальному служащему продолжительностью 30 календарных дней.</w:t>
      </w:r>
    </w:p>
    <w:p w:rsidR="00415DCF" w:rsidRDefault="00783D6C" w:rsidP="00783D6C">
      <w:pPr>
        <w:pStyle w:val="a3"/>
        <w:ind w:firstLine="567"/>
      </w:pPr>
      <w: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w:t>
      </w:r>
    </w:p>
    <w:p w:rsidR="00415DCF" w:rsidRDefault="00783D6C" w:rsidP="00783D6C">
      <w:pPr>
        <w:pStyle w:val="a3"/>
        <w:ind w:firstLine="567"/>
      </w:pPr>
      <w:bookmarkStart w:id="161" w:name="anchor215"/>
      <w:bookmarkEnd w:id="161"/>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415DCF" w:rsidRDefault="00783D6C" w:rsidP="00783D6C">
      <w:pPr>
        <w:pStyle w:val="a3"/>
        <w:ind w:firstLine="567"/>
      </w:pPr>
      <w:bookmarkStart w:id="162" w:name="anchor2151"/>
      <w:bookmarkEnd w:id="162"/>
      <w:r>
        <w:lastRenderedPageBreak/>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15DCF" w:rsidRDefault="00783D6C" w:rsidP="00783D6C">
      <w:pPr>
        <w:pStyle w:val="a3"/>
        <w:ind w:firstLine="567"/>
      </w:pPr>
      <w:bookmarkStart w:id="163" w:name="anchor216"/>
      <w:bookmarkEnd w:id="163"/>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Start w:id="164" w:name="anchor217"/>
    <w:bookmarkEnd w:id="164"/>
    <w:p w:rsidR="00415DCF" w:rsidRDefault="00783D6C" w:rsidP="00783D6C">
      <w:pPr>
        <w:pStyle w:val="a3"/>
        <w:ind w:firstLine="567"/>
      </w:pPr>
      <w:r>
        <w:fldChar w:fldCharType="begin"/>
      </w:r>
      <w:r>
        <w:instrText xml:space="preserve"> HYPERLINK  "https://internet.garant.ru/document/redirect/71427746/0" </w:instrText>
      </w:r>
      <w:r>
        <w:fldChar w:fldCharType="separate"/>
      </w:r>
      <w:r>
        <w:t>7</w:t>
      </w:r>
      <w:r>
        <w:fldChar w:fldCharType="end"/>
      </w:r>
      <w:r>
        <w:t>. Муниципальному служащему предоставляется отпуск без сохранения денежного содержания в случаях, предусмотренных федеральными законами.</w:t>
      </w:r>
    </w:p>
    <w:p w:rsidR="00415DCF" w:rsidRDefault="00415DCF" w:rsidP="00783D6C">
      <w:pPr>
        <w:pStyle w:val="a3"/>
        <w:ind w:firstLine="567"/>
      </w:pPr>
    </w:p>
    <w:p w:rsidR="00415DCF" w:rsidRDefault="00783D6C" w:rsidP="00783D6C">
      <w:pPr>
        <w:pStyle w:val="1"/>
        <w:ind w:firstLine="567"/>
      </w:pPr>
      <w:bookmarkStart w:id="165" w:name="anchor600"/>
      <w:bookmarkEnd w:id="165"/>
      <w:r>
        <w:t>Глава 6. Общие принципы оплаты труда муниципального служащего. Гарантии, предоставляемые муниципальному служащему. Стаж муниципальной службы</w:t>
      </w:r>
    </w:p>
    <w:p w:rsidR="00415DCF" w:rsidRDefault="00415DCF" w:rsidP="00783D6C">
      <w:pPr>
        <w:pStyle w:val="a3"/>
        <w:ind w:firstLine="567"/>
      </w:pPr>
    </w:p>
    <w:p w:rsidR="00415DCF" w:rsidRDefault="00783D6C" w:rsidP="00783D6C">
      <w:pPr>
        <w:pStyle w:val="a6"/>
      </w:pPr>
      <w:bookmarkStart w:id="166" w:name="anchor22"/>
      <w:bookmarkEnd w:id="166"/>
      <w:r>
        <w:rPr>
          <w:b/>
          <w:color w:val="26282F"/>
        </w:rPr>
        <w:t>Статья 22.</w:t>
      </w:r>
      <w:r>
        <w:t xml:space="preserve"> Общие принципы оплаты труда муниципального служащего</w:t>
      </w:r>
    </w:p>
    <w:p w:rsidR="00415DCF" w:rsidRDefault="00783D6C" w:rsidP="00783D6C">
      <w:pPr>
        <w:pStyle w:val="a3"/>
        <w:ind w:firstLine="567"/>
      </w:pPr>
      <w:bookmarkStart w:id="167" w:name="anchor221"/>
      <w:bookmarkEnd w:id="167"/>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415DCF" w:rsidRDefault="00783D6C" w:rsidP="00783D6C">
      <w:pPr>
        <w:pStyle w:val="a3"/>
        <w:ind w:firstLine="567"/>
      </w:pPr>
      <w:bookmarkStart w:id="168" w:name="anchor222"/>
      <w:bookmarkEnd w:id="168"/>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415DCF" w:rsidRDefault="00783D6C" w:rsidP="00783D6C">
      <w:pPr>
        <w:pStyle w:val="a3"/>
        <w:ind w:firstLine="567"/>
      </w:pPr>
      <w:bookmarkStart w:id="169" w:name="anchor223"/>
      <w:bookmarkEnd w:id="169"/>
      <w:r>
        <w:t xml:space="preserve">3. </w:t>
      </w:r>
      <w:hyperlink r:id="rId64" w:history="1">
        <w:r>
          <w:t>Утратила силу</w:t>
        </w:r>
      </w:hyperlink>
      <w:r>
        <w:t>.</w:t>
      </w:r>
    </w:p>
    <w:p w:rsidR="00783D6C" w:rsidRDefault="00783D6C" w:rsidP="00783D6C">
      <w:pPr>
        <w:pStyle w:val="a6"/>
        <w:ind w:firstLine="567"/>
        <w:rPr>
          <w:b/>
          <w:color w:val="26282F"/>
        </w:rPr>
      </w:pPr>
      <w:bookmarkStart w:id="170" w:name="anchor23"/>
      <w:bookmarkEnd w:id="170"/>
    </w:p>
    <w:p w:rsidR="00415DCF" w:rsidRDefault="00783D6C" w:rsidP="00783D6C">
      <w:pPr>
        <w:pStyle w:val="a6"/>
      </w:pPr>
      <w:r>
        <w:rPr>
          <w:b/>
          <w:color w:val="26282F"/>
        </w:rPr>
        <w:t>Статья 23.</w:t>
      </w:r>
      <w:r>
        <w:t xml:space="preserve"> Гарантии, предоставляемые муниципальному служащему</w:t>
      </w:r>
    </w:p>
    <w:p w:rsidR="00415DCF" w:rsidRDefault="00783D6C" w:rsidP="00783D6C">
      <w:pPr>
        <w:pStyle w:val="a3"/>
        <w:ind w:firstLine="567"/>
      </w:pPr>
      <w:bookmarkStart w:id="171" w:name="anchor231"/>
      <w:bookmarkEnd w:id="171"/>
      <w:r>
        <w:t>1. Муниципальному служащему гарантируются:</w:t>
      </w:r>
    </w:p>
    <w:p w:rsidR="00415DCF" w:rsidRDefault="00783D6C" w:rsidP="00783D6C">
      <w:pPr>
        <w:pStyle w:val="a3"/>
        <w:ind w:firstLine="567"/>
      </w:pPr>
      <w:bookmarkStart w:id="172" w:name="anchor2311"/>
      <w:bookmarkEnd w:id="172"/>
      <w:r>
        <w:t>1) условия работы, обеспечивающие исполнение им должностных обязанностей в соответствии с должностной инструкцией;</w:t>
      </w:r>
    </w:p>
    <w:p w:rsidR="00415DCF" w:rsidRDefault="00783D6C" w:rsidP="00783D6C">
      <w:pPr>
        <w:pStyle w:val="a3"/>
        <w:ind w:firstLine="567"/>
      </w:pPr>
      <w:bookmarkStart w:id="173" w:name="anchor2312"/>
      <w:bookmarkEnd w:id="173"/>
      <w:r>
        <w:t>2) право на своевременное и в полном объеме получение денежного содержания;</w:t>
      </w:r>
    </w:p>
    <w:p w:rsidR="00415DCF" w:rsidRDefault="00783D6C" w:rsidP="00783D6C">
      <w:pPr>
        <w:pStyle w:val="a3"/>
        <w:ind w:firstLine="567"/>
      </w:pPr>
      <w:bookmarkStart w:id="174" w:name="anchor2313"/>
      <w:bookmarkEnd w:id="174"/>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5DCF" w:rsidRDefault="00783D6C" w:rsidP="00783D6C">
      <w:pPr>
        <w:pStyle w:val="a3"/>
        <w:ind w:firstLine="567"/>
      </w:pPr>
      <w:bookmarkStart w:id="175" w:name="anchor2314"/>
      <w:bookmarkEnd w:id="175"/>
      <w:r>
        <w:t>4) медицинское обслуживание муниципального служащего и членов его семьи, в том числе после выхода муниципального служащего на пенсию;</w:t>
      </w:r>
    </w:p>
    <w:p w:rsidR="00415DCF" w:rsidRDefault="00783D6C" w:rsidP="00783D6C">
      <w:pPr>
        <w:pStyle w:val="a3"/>
        <w:ind w:firstLine="567"/>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15DCF" w:rsidRDefault="00783D6C" w:rsidP="00783D6C">
      <w:pPr>
        <w:pStyle w:val="a3"/>
        <w:ind w:firstLine="567"/>
      </w:pPr>
      <w:bookmarkStart w:id="176" w:name="anchor2316"/>
      <w:bookmarkEnd w:id="176"/>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15DCF" w:rsidRDefault="00783D6C" w:rsidP="00783D6C">
      <w:pPr>
        <w:pStyle w:val="a3"/>
        <w:ind w:firstLine="567"/>
      </w:pPr>
      <w:bookmarkStart w:id="177" w:name="anchor2317"/>
      <w:bookmarkEnd w:id="177"/>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15DCF" w:rsidRDefault="00783D6C" w:rsidP="00783D6C">
      <w:pPr>
        <w:pStyle w:val="a3"/>
        <w:ind w:firstLine="567"/>
      </w:pPr>
      <w:bookmarkStart w:id="178" w:name="anchor2318"/>
      <w:bookmarkEnd w:id="178"/>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15DCF" w:rsidRDefault="00783D6C" w:rsidP="00783D6C">
      <w:pPr>
        <w:pStyle w:val="a3"/>
        <w:ind w:firstLine="567"/>
      </w:pPr>
      <w:r>
        <w:lastRenderedPageBreak/>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w:t>
      </w:r>
      <w:hyperlink r:id="rId65" w:history="1">
        <w:r>
          <w:t>трудовым законодательством</w:t>
        </w:r>
      </w:hyperlink>
      <w:r>
        <w:t xml:space="preserve"> для работников в случае их увольнения в связи с ликвидацией организации либо сокращением штата работников организации.</w:t>
      </w:r>
    </w:p>
    <w:p w:rsidR="00415DCF" w:rsidRDefault="00783D6C" w:rsidP="00783D6C">
      <w:pPr>
        <w:pStyle w:val="a3"/>
        <w:ind w:firstLine="567"/>
      </w:pPr>
      <w:bookmarkStart w:id="179" w:name="anchor233"/>
      <w:bookmarkEnd w:id="179"/>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415DCF" w:rsidRDefault="00415DCF" w:rsidP="00783D6C">
      <w:pPr>
        <w:pStyle w:val="a3"/>
        <w:ind w:firstLine="567"/>
      </w:pPr>
    </w:p>
    <w:p w:rsidR="00415DCF" w:rsidRDefault="00783D6C" w:rsidP="00783D6C">
      <w:pPr>
        <w:pStyle w:val="a6"/>
      </w:pPr>
      <w:bookmarkStart w:id="180" w:name="anchor24"/>
      <w:bookmarkEnd w:id="180"/>
      <w:r>
        <w:rPr>
          <w:b/>
          <w:color w:val="26282F"/>
        </w:rPr>
        <w:t>Статья 24.</w:t>
      </w:r>
      <w:r>
        <w:t xml:space="preserve"> Пенсионное обеспечение муниципального служащего и членов его семьи</w:t>
      </w:r>
    </w:p>
    <w:p w:rsidR="00415DCF" w:rsidRDefault="00783D6C" w:rsidP="00783D6C">
      <w:pPr>
        <w:pStyle w:val="a3"/>
        <w:ind w:firstLine="567"/>
      </w:pPr>
      <w:bookmarkStart w:id="181" w:name="anchor241"/>
      <w:bookmarkEnd w:id="181"/>
      <w: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w:t>
      </w:r>
      <w:hyperlink r:id="rId66" w:history="1">
        <w:r>
          <w:t>федеральными законами</w:t>
        </w:r>
      </w:hyperlink>
      <w:r>
        <w:t xml:space="preserve"> и законами субъекта Российской Федерации.</w:t>
      </w:r>
    </w:p>
    <w:p w:rsidR="00415DCF" w:rsidRDefault="00783D6C" w:rsidP="00783D6C">
      <w:pPr>
        <w:pStyle w:val="a3"/>
        <w:ind w:firstLine="567"/>
      </w:pPr>
      <w:bookmarkStart w:id="182" w:name="anchor242"/>
      <w:bookmarkEnd w:id="182"/>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415DCF" w:rsidRDefault="00783D6C" w:rsidP="00783D6C">
      <w:pPr>
        <w:pStyle w:val="a3"/>
        <w:ind w:firstLine="567"/>
      </w:pPr>
      <w:bookmarkStart w:id="183" w:name="anchor243"/>
      <w:bookmarkEnd w:id="183"/>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415DCF" w:rsidRDefault="00415DCF" w:rsidP="00783D6C">
      <w:pPr>
        <w:pStyle w:val="a3"/>
        <w:ind w:firstLine="567"/>
      </w:pPr>
    </w:p>
    <w:p w:rsidR="00415DCF" w:rsidRDefault="00783D6C" w:rsidP="00783D6C">
      <w:pPr>
        <w:pStyle w:val="a6"/>
      </w:pPr>
      <w:r>
        <w:rPr>
          <w:b/>
          <w:color w:val="26282F"/>
        </w:rPr>
        <w:t>Статья 25.</w:t>
      </w:r>
      <w:r>
        <w:t xml:space="preserve"> Стаж муниципальной службы</w:t>
      </w:r>
    </w:p>
    <w:p w:rsidR="00415DCF" w:rsidRDefault="00783D6C" w:rsidP="00783D6C">
      <w:pPr>
        <w:pStyle w:val="a3"/>
        <w:ind w:firstLine="567"/>
      </w:pPr>
      <w:bookmarkStart w:id="184" w:name="anchor251"/>
      <w:bookmarkEnd w:id="184"/>
      <w:r>
        <w:t>1. В стаж (общую продолжительность) муниципальной службы включаются периоды замещения:</w:t>
      </w:r>
    </w:p>
    <w:p w:rsidR="00415DCF" w:rsidRDefault="00783D6C" w:rsidP="00783D6C">
      <w:pPr>
        <w:pStyle w:val="a3"/>
        <w:ind w:firstLine="567"/>
      </w:pPr>
      <w:bookmarkStart w:id="185" w:name="anchor2511"/>
      <w:bookmarkEnd w:id="185"/>
      <w:r>
        <w:t>1) должностей муниципальной службы;</w:t>
      </w:r>
    </w:p>
    <w:p w:rsidR="00415DCF" w:rsidRDefault="00783D6C" w:rsidP="00783D6C">
      <w:pPr>
        <w:pStyle w:val="a3"/>
        <w:ind w:firstLine="567"/>
      </w:pPr>
      <w:bookmarkStart w:id="186" w:name="anchor2512"/>
      <w:bookmarkEnd w:id="186"/>
      <w:r>
        <w:t>2) муниципальных должностей;</w:t>
      </w:r>
    </w:p>
    <w:p w:rsidR="00415DCF" w:rsidRDefault="00783D6C" w:rsidP="00783D6C">
      <w:pPr>
        <w:pStyle w:val="a3"/>
        <w:ind w:firstLine="567"/>
      </w:pPr>
      <w:bookmarkStart w:id="187" w:name="anchor2513"/>
      <w:bookmarkEnd w:id="187"/>
      <w:r>
        <w:t>3) государственных должностей Российской Федерации и государственных должностей субъектов Российской Федерации;</w:t>
      </w:r>
    </w:p>
    <w:p w:rsidR="00415DCF" w:rsidRDefault="00783D6C" w:rsidP="00783D6C">
      <w:pPr>
        <w:pStyle w:val="a3"/>
        <w:ind w:firstLine="567"/>
      </w:pPr>
      <w:bookmarkStart w:id="188" w:name="anchor2514"/>
      <w:bookmarkEnd w:id="188"/>
      <w:r>
        <w:t>4) должностей государственной гражданской службы, воинских должностей и должностей федеральной государственной службы иных видов;</w:t>
      </w:r>
    </w:p>
    <w:p w:rsidR="00415DCF" w:rsidRDefault="00783D6C" w:rsidP="00783D6C">
      <w:pPr>
        <w:pStyle w:val="a3"/>
        <w:ind w:firstLine="567"/>
      </w:pPr>
      <w:bookmarkStart w:id="189" w:name="anchor2515"/>
      <w:bookmarkEnd w:id="189"/>
      <w:r>
        <w:t>5) иных должностей в соответствии с федеральными законами.</w:t>
      </w:r>
    </w:p>
    <w:p w:rsidR="00415DCF" w:rsidRDefault="00783D6C" w:rsidP="00783D6C">
      <w:pPr>
        <w:pStyle w:val="a3"/>
        <w:ind w:firstLine="567"/>
      </w:pPr>
      <w:bookmarkStart w:id="190" w:name="anchor252"/>
      <w:bookmarkEnd w:id="190"/>
      <w:r>
        <w:t>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r:id="rId67" w:history="1">
        <w: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68" w:history="1">
        <w:r>
          <w:t>частью</w:t>
        </w:r>
        <w:proofErr w:type="gramEnd"/>
        <w:r>
          <w:t> 2 статьи 54</w:t>
        </w:r>
      </w:hyperlink>
      <w:r>
        <w:t xml:space="preserve"> Федерального закона от 27 июля 2004 года N 79-ФЗ "О государственной гражданской службе Российской Федерации".</w:t>
      </w:r>
    </w:p>
    <w:p w:rsidR="00415DCF" w:rsidRDefault="00783D6C" w:rsidP="00783D6C">
      <w:pPr>
        <w:pStyle w:val="a3"/>
        <w:ind w:firstLine="567"/>
      </w:pPr>
      <w:bookmarkStart w:id="191" w:name="anchor253"/>
      <w:bookmarkEnd w:id="191"/>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69" w:history="1">
        <w: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415DCF" w:rsidRDefault="00783D6C" w:rsidP="00783D6C">
      <w:pPr>
        <w:pStyle w:val="a3"/>
        <w:ind w:firstLine="567"/>
      </w:pPr>
      <w:bookmarkStart w:id="192" w:name="anchor254"/>
      <w:bookmarkEnd w:id="192"/>
      <w:r>
        <w:t>4. Порядок исчисления стажа муниципальной службы устанавливается законом субъекта Российской Федерации.</w:t>
      </w:r>
    </w:p>
    <w:p w:rsidR="00415DCF" w:rsidRDefault="00783D6C" w:rsidP="00783D6C">
      <w:pPr>
        <w:pStyle w:val="1"/>
        <w:ind w:firstLine="567"/>
      </w:pPr>
      <w:bookmarkStart w:id="193" w:name="anchor700"/>
      <w:bookmarkEnd w:id="193"/>
      <w:r>
        <w:lastRenderedPageBreak/>
        <w:t>Глава 7. Поощрение муниципального служащего. Дисциплинарная ответственность муниципального служащего</w:t>
      </w:r>
    </w:p>
    <w:p w:rsidR="00415DCF" w:rsidRDefault="00783D6C" w:rsidP="00783D6C">
      <w:pPr>
        <w:pStyle w:val="a6"/>
      </w:pPr>
      <w:bookmarkStart w:id="194" w:name="anchor26"/>
      <w:bookmarkEnd w:id="194"/>
      <w:r>
        <w:rPr>
          <w:b/>
          <w:color w:val="26282F"/>
        </w:rPr>
        <w:t>Статья 26.</w:t>
      </w:r>
      <w:r>
        <w:t xml:space="preserve"> Поощрение муниципального служащего</w:t>
      </w:r>
    </w:p>
    <w:p w:rsidR="00415DCF" w:rsidRDefault="00783D6C" w:rsidP="00783D6C">
      <w:pPr>
        <w:pStyle w:val="a3"/>
        <w:ind w:firstLine="567"/>
      </w:pPr>
      <w: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415DCF" w:rsidRDefault="00415DCF" w:rsidP="00783D6C">
      <w:pPr>
        <w:pStyle w:val="a3"/>
        <w:ind w:firstLine="567"/>
      </w:pPr>
    </w:p>
    <w:p w:rsidR="00415DCF" w:rsidRDefault="00783D6C" w:rsidP="00783D6C">
      <w:pPr>
        <w:pStyle w:val="a6"/>
      </w:pPr>
      <w:bookmarkStart w:id="195" w:name="anchor27"/>
      <w:bookmarkEnd w:id="195"/>
      <w:r>
        <w:rPr>
          <w:b/>
          <w:color w:val="26282F"/>
        </w:rPr>
        <w:t>Статья 27.</w:t>
      </w:r>
      <w:r>
        <w:t xml:space="preserve"> Дисциплинарная ответственность муниципального служащего</w:t>
      </w:r>
    </w:p>
    <w:p w:rsidR="00415DCF" w:rsidRDefault="00783D6C" w:rsidP="00783D6C">
      <w:pPr>
        <w:pStyle w:val="a3"/>
        <w:ind w:firstLine="567"/>
      </w:pPr>
      <w:bookmarkStart w:id="196" w:name="anchor271"/>
      <w:bookmarkEnd w:id="196"/>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15DCF" w:rsidRDefault="00783D6C" w:rsidP="00783D6C">
      <w:pPr>
        <w:pStyle w:val="a3"/>
        <w:ind w:firstLine="567"/>
      </w:pPr>
      <w:bookmarkStart w:id="197" w:name="anchor2711"/>
      <w:bookmarkEnd w:id="197"/>
      <w:r>
        <w:t>1) замечание;</w:t>
      </w:r>
    </w:p>
    <w:p w:rsidR="00415DCF" w:rsidRDefault="00783D6C" w:rsidP="00783D6C">
      <w:pPr>
        <w:pStyle w:val="a3"/>
        <w:ind w:firstLine="567"/>
      </w:pPr>
      <w:bookmarkStart w:id="198" w:name="anchor2712"/>
      <w:bookmarkEnd w:id="198"/>
      <w:r>
        <w:t>2) выговор;</w:t>
      </w:r>
    </w:p>
    <w:p w:rsidR="00415DCF" w:rsidRDefault="00783D6C" w:rsidP="00783D6C">
      <w:pPr>
        <w:pStyle w:val="a3"/>
        <w:ind w:firstLine="567"/>
      </w:pPr>
      <w:bookmarkStart w:id="199" w:name="anchor2713"/>
      <w:bookmarkEnd w:id="199"/>
      <w:r>
        <w:t>3) увольнение с муниципальной службы по соответствующим основаниям.</w:t>
      </w:r>
    </w:p>
    <w:p w:rsidR="00415DCF" w:rsidRDefault="00783D6C" w:rsidP="00783D6C">
      <w:pPr>
        <w:pStyle w:val="a3"/>
        <w:ind w:firstLine="567"/>
      </w:pPr>
      <w:bookmarkStart w:id="200" w:name="anchor272"/>
      <w:bookmarkEnd w:id="200"/>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15DCF" w:rsidRDefault="00783D6C" w:rsidP="00783D6C">
      <w:pPr>
        <w:pStyle w:val="a3"/>
        <w:ind w:firstLine="567"/>
      </w:pPr>
      <w:r>
        <w:t xml:space="preserve">3. Порядок применения и снятия дисциплинарных взысканий определяется трудовым законодательством, за исключением </w:t>
      </w:r>
      <w:hyperlink r:id="rId70" w:history="1">
        <w:r>
          <w:t>случаев</w:t>
        </w:r>
      </w:hyperlink>
      <w:r>
        <w:t>, предусмотренных настоящим Федеральным законом.</w:t>
      </w:r>
    </w:p>
    <w:p w:rsidR="00783D6C" w:rsidRDefault="00783D6C" w:rsidP="00783D6C">
      <w:pPr>
        <w:pStyle w:val="a6"/>
        <w:ind w:left="0" w:firstLine="567"/>
        <w:rPr>
          <w:b/>
          <w:color w:val="26282F"/>
        </w:rPr>
      </w:pPr>
    </w:p>
    <w:p w:rsidR="00415DCF" w:rsidRDefault="00783D6C" w:rsidP="00783D6C">
      <w:pPr>
        <w:pStyle w:val="a6"/>
        <w:ind w:left="0" w:firstLine="567"/>
      </w:pPr>
      <w:r>
        <w:rPr>
          <w:b/>
          <w:color w:val="26282F"/>
        </w:rPr>
        <w:t>Статья 27.1.</w:t>
      </w:r>
      <w: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15DCF" w:rsidRDefault="00783D6C" w:rsidP="00783D6C">
      <w:pPr>
        <w:pStyle w:val="a3"/>
        <w:ind w:firstLine="567"/>
      </w:pPr>
      <w:bookmarkStart w:id="201" w:name="anchor27101"/>
      <w:bookmarkEnd w:id="201"/>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w:t>
      </w:r>
      <w:hyperlink r:id="rId71" w:history="1">
        <w:r>
          <w:t>статьей 27</w:t>
        </w:r>
      </w:hyperlink>
      <w:r>
        <w:t xml:space="preserve"> настоящего Федерального закона.</w:t>
      </w:r>
    </w:p>
    <w:p w:rsidR="00415DCF" w:rsidRDefault="00783D6C" w:rsidP="00783D6C">
      <w:pPr>
        <w:pStyle w:val="a3"/>
        <w:ind w:firstLine="567"/>
      </w:pPr>
      <w:r>
        <w:t xml:space="preserve">1.1. </w:t>
      </w:r>
      <w:proofErr w:type="gramStart"/>
      <w: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2" w:history="1">
        <w:r>
          <w:t>частями 3 - 6</w:t>
        </w:r>
        <w:proofErr w:type="gramEnd"/>
        <w:r>
          <w:t xml:space="preserve"> статьи 13</w:t>
        </w:r>
      </w:hyperlink>
      <w:r>
        <w:t xml:space="preserve"> Федерального закона от 25 декабря 2008 года N 273-ФЗ "О противодействии коррупции".</w:t>
      </w:r>
    </w:p>
    <w:p w:rsidR="00415DCF" w:rsidRDefault="00783D6C" w:rsidP="00783D6C">
      <w:pPr>
        <w:pStyle w:val="a3"/>
        <w:ind w:firstLine="567"/>
      </w:pPr>
      <w:bookmarkStart w:id="202" w:name="anchor27102"/>
      <w:bookmarkEnd w:id="202"/>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73" w:history="1">
        <w:r>
          <w:t>статьями 14.1</w:t>
        </w:r>
      </w:hyperlink>
      <w:r>
        <w:t xml:space="preserve"> и </w:t>
      </w:r>
      <w:hyperlink r:id="rId74" w:history="1">
        <w:r>
          <w:t>15</w:t>
        </w:r>
      </w:hyperlink>
      <w:r>
        <w:t xml:space="preserve"> настоящего Федерального закона.</w:t>
      </w:r>
    </w:p>
    <w:p w:rsidR="00415DCF" w:rsidRDefault="00783D6C" w:rsidP="00783D6C">
      <w:pPr>
        <w:pStyle w:val="a3"/>
        <w:ind w:firstLine="567"/>
      </w:pPr>
      <w:bookmarkStart w:id="203" w:name="anchor27103"/>
      <w:bookmarkEnd w:id="203"/>
      <w:r>
        <w:t xml:space="preserve">3. Взыскания, предусмотренные </w:t>
      </w:r>
      <w:hyperlink r:id="rId75" w:history="1">
        <w:r>
          <w:t>статьями 14.1</w:t>
        </w:r>
      </w:hyperlink>
      <w:r>
        <w:t xml:space="preserve">, </w:t>
      </w:r>
      <w:hyperlink r:id="rId76" w:history="1">
        <w:r>
          <w:t>15</w:t>
        </w:r>
      </w:hyperlink>
      <w:r>
        <w:t xml:space="preserve"> и </w:t>
      </w:r>
      <w:hyperlink r:id="rId77" w:history="1">
        <w: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415DCF" w:rsidRDefault="00783D6C" w:rsidP="00783D6C">
      <w:pPr>
        <w:pStyle w:val="a3"/>
        <w:ind w:firstLine="567"/>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78" w:history="1">
        <w:r>
          <w:t>статьей 13.4</w:t>
        </w:r>
      </w:hyperlink>
      <w:r>
        <w:t xml:space="preserve"> Федерального закона от 25 декабря </w:t>
      </w:r>
      <w:r>
        <w:lastRenderedPageBreak/>
        <w:t>2008 года N 273-ФЗ "О противодействии коррупции" уполномоченным подразделением Администрации Президента Российской Федерации;</w:t>
      </w:r>
    </w:p>
    <w:p w:rsidR="00415DCF" w:rsidRDefault="00783D6C" w:rsidP="00783D6C">
      <w:pPr>
        <w:pStyle w:val="a3"/>
        <w:ind w:firstLine="567"/>
      </w:pPr>
      <w:bookmarkStart w:id="204" w:name="anchor271032"/>
      <w:bookmarkEnd w:id="204"/>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15DCF" w:rsidRDefault="00783D6C" w:rsidP="00783D6C">
      <w:pPr>
        <w:pStyle w:val="a3"/>
        <w:ind w:firstLine="567"/>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15DCF" w:rsidRDefault="00783D6C" w:rsidP="00783D6C">
      <w:pPr>
        <w:pStyle w:val="a3"/>
        <w:ind w:firstLine="567"/>
      </w:pPr>
      <w:r>
        <w:t>3) объяснений муниципального служащего;</w:t>
      </w:r>
    </w:p>
    <w:p w:rsidR="00415DCF" w:rsidRDefault="00783D6C" w:rsidP="00783D6C">
      <w:pPr>
        <w:pStyle w:val="a3"/>
        <w:ind w:firstLine="567"/>
      </w:pPr>
      <w:r>
        <w:t>4) иных материалов.</w:t>
      </w:r>
    </w:p>
    <w:p w:rsidR="00415DCF" w:rsidRDefault="00783D6C" w:rsidP="00783D6C">
      <w:pPr>
        <w:pStyle w:val="a3"/>
        <w:ind w:firstLine="567"/>
      </w:pPr>
      <w:bookmarkStart w:id="205" w:name="anchor27104"/>
      <w:bookmarkEnd w:id="205"/>
      <w:r>
        <w:t xml:space="preserve">4. </w:t>
      </w:r>
      <w:proofErr w:type="gramStart"/>
      <w:r>
        <w:t xml:space="preserve">При применении взысканий, предусмотренных </w:t>
      </w:r>
      <w:hyperlink r:id="rId79" w:history="1">
        <w:r>
          <w:t>статьями 14.1</w:t>
        </w:r>
      </w:hyperlink>
      <w:r>
        <w:t xml:space="preserve">, </w:t>
      </w:r>
      <w:hyperlink r:id="rId80" w:history="1">
        <w:r>
          <w:t>15</w:t>
        </w:r>
      </w:hyperlink>
      <w:r>
        <w:t xml:space="preserve"> и </w:t>
      </w:r>
      <w:hyperlink r:id="rId81" w:history="1">
        <w: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t>.</w:t>
      </w:r>
    </w:p>
    <w:p w:rsidR="00415DCF" w:rsidRDefault="00783D6C" w:rsidP="00783D6C">
      <w:pPr>
        <w:pStyle w:val="a3"/>
        <w:ind w:firstLine="567"/>
      </w:pPr>
      <w:bookmarkStart w:id="206" w:name="anchor27105"/>
      <w:bookmarkEnd w:id="206"/>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r:id="rId82" w:history="1">
        <w:r>
          <w:t>часть 1</w:t>
        </w:r>
      </w:hyperlink>
      <w:r>
        <w:t xml:space="preserve"> или </w:t>
      </w:r>
      <w:hyperlink r:id="rId83" w:history="1">
        <w:r>
          <w:t>2</w:t>
        </w:r>
      </w:hyperlink>
      <w:r>
        <w:t xml:space="preserve"> настоящей статьи.</w:t>
      </w:r>
    </w:p>
    <w:p w:rsidR="00415DCF" w:rsidRDefault="00783D6C" w:rsidP="00783D6C">
      <w:pPr>
        <w:pStyle w:val="a3"/>
        <w:ind w:firstLine="567"/>
      </w:pPr>
      <w:r>
        <w:t xml:space="preserve">6. Взыскания, предусмотренные </w:t>
      </w:r>
      <w:hyperlink r:id="rId84" w:history="1">
        <w:r>
          <w:t>статьями 14.1</w:t>
        </w:r>
      </w:hyperlink>
      <w:r>
        <w:t xml:space="preserve">, </w:t>
      </w:r>
      <w:hyperlink r:id="rId85" w:history="1">
        <w:r>
          <w:t>15</w:t>
        </w:r>
      </w:hyperlink>
      <w:r>
        <w:t xml:space="preserve"> и </w:t>
      </w:r>
      <w:hyperlink r:id="rId86" w:history="1">
        <w: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15DCF" w:rsidRDefault="00783D6C" w:rsidP="00783D6C">
      <w:pPr>
        <w:pStyle w:val="a3"/>
        <w:ind w:firstLine="567"/>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87" w:history="1">
        <w:r>
          <w:t>статьей 15</w:t>
        </w:r>
      </w:hyperlink>
      <w:r>
        <w:t xml:space="preserve"> Федерального закона от 25 декабря 2008 года N 273-ФЗ "О противодействии коррупции".</w:t>
      </w:r>
    </w:p>
    <w:p w:rsidR="00415DCF" w:rsidRDefault="00415DCF" w:rsidP="00783D6C">
      <w:pPr>
        <w:pStyle w:val="a3"/>
        <w:ind w:firstLine="567"/>
      </w:pPr>
    </w:p>
    <w:p w:rsidR="00415DCF" w:rsidRDefault="00783D6C" w:rsidP="00783D6C">
      <w:pPr>
        <w:pStyle w:val="1"/>
        <w:ind w:firstLine="567"/>
      </w:pPr>
      <w:bookmarkStart w:id="207" w:name="anchor800"/>
      <w:bookmarkEnd w:id="207"/>
      <w:r>
        <w:t>Глава 8. Кадровая работа в муниципальном образовании</w:t>
      </w:r>
    </w:p>
    <w:p w:rsidR="00415DCF" w:rsidRDefault="00415DCF" w:rsidP="00783D6C">
      <w:pPr>
        <w:pStyle w:val="a3"/>
        <w:ind w:firstLine="567"/>
      </w:pPr>
    </w:p>
    <w:p w:rsidR="00415DCF" w:rsidRDefault="00783D6C" w:rsidP="00783D6C">
      <w:pPr>
        <w:pStyle w:val="a6"/>
      </w:pPr>
      <w:bookmarkStart w:id="208" w:name="anchor28"/>
      <w:bookmarkEnd w:id="208"/>
      <w:r>
        <w:rPr>
          <w:b/>
          <w:color w:val="26282F"/>
        </w:rPr>
        <w:t>Статья 28.</w:t>
      </w:r>
      <w:r>
        <w:t xml:space="preserve"> Кадровая работа в муниципальном образовании</w:t>
      </w:r>
    </w:p>
    <w:p w:rsidR="00415DCF" w:rsidRDefault="00783D6C" w:rsidP="00783D6C">
      <w:pPr>
        <w:pStyle w:val="a3"/>
        <w:ind w:firstLine="567"/>
      </w:pPr>
      <w:r>
        <w:t>Кадровая работа в муниципальном образовании включает в себя:</w:t>
      </w:r>
    </w:p>
    <w:p w:rsidR="00415DCF" w:rsidRDefault="00783D6C" w:rsidP="00783D6C">
      <w:pPr>
        <w:pStyle w:val="a3"/>
        <w:ind w:firstLine="567"/>
      </w:pPr>
      <w:bookmarkStart w:id="209" w:name="anchor281"/>
      <w:bookmarkEnd w:id="209"/>
      <w:r>
        <w:t>1) формирование кадрового состава для замещения должностей муниципальной службы;</w:t>
      </w:r>
    </w:p>
    <w:p w:rsidR="00415DCF" w:rsidRDefault="00783D6C" w:rsidP="00783D6C">
      <w:pPr>
        <w:pStyle w:val="a3"/>
        <w:ind w:firstLine="567"/>
      </w:pPr>
      <w:bookmarkStart w:id="210" w:name="anchor282"/>
      <w:bookmarkEnd w:id="210"/>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415DCF" w:rsidRDefault="00783D6C" w:rsidP="00783D6C">
      <w:pPr>
        <w:pStyle w:val="a3"/>
        <w:ind w:firstLine="567"/>
      </w:pPr>
      <w:bookmarkStart w:id="211" w:name="anchor283"/>
      <w:bookmarkEnd w:id="211"/>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15DCF" w:rsidRDefault="00783D6C" w:rsidP="00783D6C">
      <w:pPr>
        <w:pStyle w:val="a3"/>
        <w:ind w:firstLine="567"/>
      </w:pPr>
      <w:proofErr w:type="gramStart"/>
      <w:r>
        <w:lastRenderedPageBreak/>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hyperlink r:id="rId88" w:history="1">
        <w: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415DCF" w:rsidRDefault="00783D6C" w:rsidP="00783D6C">
      <w:pPr>
        <w:pStyle w:val="a3"/>
        <w:ind w:firstLine="567"/>
      </w:pPr>
      <w:bookmarkStart w:id="212" w:name="anchor285"/>
      <w:bookmarkEnd w:id="212"/>
      <w:r>
        <w:t>5) ведение личных дел муниципальных служащих;</w:t>
      </w:r>
    </w:p>
    <w:p w:rsidR="00415DCF" w:rsidRDefault="00783D6C" w:rsidP="00783D6C">
      <w:pPr>
        <w:pStyle w:val="a3"/>
        <w:ind w:firstLine="567"/>
      </w:pPr>
      <w:bookmarkStart w:id="213" w:name="anchor286"/>
      <w:bookmarkEnd w:id="213"/>
      <w:r>
        <w:t>6) ведение реестра муниципальных служащих в муниципальном образовании;</w:t>
      </w:r>
    </w:p>
    <w:p w:rsidR="00415DCF" w:rsidRDefault="00783D6C" w:rsidP="00783D6C">
      <w:pPr>
        <w:pStyle w:val="a3"/>
        <w:ind w:firstLine="567"/>
      </w:pPr>
      <w:bookmarkStart w:id="214" w:name="anchor287"/>
      <w:bookmarkEnd w:id="214"/>
      <w:r>
        <w:t>7) оформление и выдачу служебных удостоверений муниципальных служащих;</w:t>
      </w:r>
    </w:p>
    <w:p w:rsidR="00415DCF" w:rsidRDefault="00783D6C" w:rsidP="00783D6C">
      <w:pPr>
        <w:pStyle w:val="a3"/>
        <w:ind w:firstLine="567"/>
      </w:pPr>
      <w:bookmarkStart w:id="215" w:name="anchor288"/>
      <w:bookmarkEnd w:id="215"/>
      <w:r>
        <w:t>8) проведение конкурса на замещение вакантных должностей муниципальной службы и включение муниципальных служащих в кадровый резерв;</w:t>
      </w:r>
    </w:p>
    <w:p w:rsidR="00415DCF" w:rsidRDefault="00783D6C" w:rsidP="00783D6C">
      <w:pPr>
        <w:pStyle w:val="a3"/>
        <w:ind w:firstLine="567"/>
      </w:pPr>
      <w:bookmarkStart w:id="216" w:name="anchor289"/>
      <w:bookmarkEnd w:id="216"/>
      <w:r>
        <w:t>9) проведение аттестации муниципальных служащих;</w:t>
      </w:r>
    </w:p>
    <w:p w:rsidR="00415DCF" w:rsidRDefault="00783D6C" w:rsidP="00783D6C">
      <w:pPr>
        <w:pStyle w:val="a3"/>
        <w:ind w:firstLine="567"/>
      </w:pPr>
      <w:bookmarkStart w:id="217" w:name="anchor2810"/>
      <w:bookmarkEnd w:id="217"/>
      <w:r>
        <w:t>10) организацию работы с кадровым резервом и его эффективное использование;</w:t>
      </w:r>
    </w:p>
    <w:p w:rsidR="00415DCF" w:rsidRDefault="00783D6C" w:rsidP="00783D6C">
      <w:pPr>
        <w:pStyle w:val="a3"/>
        <w:ind w:firstLine="567"/>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415DCF" w:rsidRDefault="00783D6C" w:rsidP="00783D6C">
      <w:pPr>
        <w:pStyle w:val="a3"/>
        <w:ind w:firstLine="567"/>
      </w:pPr>
      <w:r>
        <w:t>11.1) оформление допуска установленной формы к сведениям, составляющим государственную тайну;</w:t>
      </w:r>
    </w:p>
    <w:p w:rsidR="00415DCF" w:rsidRDefault="00783D6C" w:rsidP="00783D6C">
      <w:pPr>
        <w:pStyle w:val="a3"/>
        <w:ind w:firstLine="567"/>
      </w:pPr>
      <w:bookmarkStart w:id="218" w:name="anchor2812"/>
      <w:bookmarkEnd w:id="218"/>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89" w:history="1">
        <w:r>
          <w:t>статьей 13</w:t>
        </w:r>
      </w:hyperlink>
      <w:r>
        <w:t xml:space="preserve"> настоящего Федерального закона и другими федеральными законами;</w:t>
      </w:r>
    </w:p>
    <w:p w:rsidR="00415DCF" w:rsidRDefault="00783D6C" w:rsidP="00783D6C">
      <w:pPr>
        <w:pStyle w:val="a3"/>
        <w:ind w:firstLine="567"/>
      </w:pPr>
      <w:bookmarkStart w:id="219" w:name="anchor2813"/>
      <w:bookmarkEnd w:id="219"/>
      <w:r>
        <w:t>13) консультирование муниципальных служащих по правовым и иным вопросам муниципальной службы;</w:t>
      </w:r>
    </w:p>
    <w:p w:rsidR="00415DCF" w:rsidRDefault="00783D6C" w:rsidP="00783D6C">
      <w:pPr>
        <w:pStyle w:val="a3"/>
        <w:ind w:firstLine="567"/>
      </w:pPr>
      <w:bookmarkStart w:id="220" w:name="anchor2814"/>
      <w:bookmarkEnd w:id="220"/>
      <w:r>
        <w:t>14) решение иных вопросов кадровой работы, определяемых трудовым законодательством и законом субъекта Российской Федерации.</w:t>
      </w:r>
    </w:p>
    <w:p w:rsidR="00415DCF" w:rsidRDefault="00415DCF" w:rsidP="00783D6C">
      <w:pPr>
        <w:pStyle w:val="a3"/>
        <w:ind w:firstLine="0"/>
      </w:pPr>
    </w:p>
    <w:p w:rsidR="00415DCF" w:rsidRDefault="00783D6C" w:rsidP="00783D6C">
      <w:pPr>
        <w:pStyle w:val="a6"/>
        <w:ind w:left="0" w:firstLine="567"/>
      </w:pPr>
      <w:r>
        <w:rPr>
          <w:b/>
          <w:color w:val="26282F"/>
        </w:rPr>
        <w:t>Статья 28.1.</w:t>
      </w:r>
      <w:r>
        <w:t xml:space="preserve"> Подготовка кадров для муниципальной службы на договорной основе</w:t>
      </w:r>
    </w:p>
    <w:p w:rsidR="00415DCF" w:rsidRDefault="00783D6C" w:rsidP="00783D6C">
      <w:pPr>
        <w:pStyle w:val="a3"/>
        <w:ind w:firstLine="567"/>
      </w:pPr>
      <w:bookmarkStart w:id="221" w:name="anchor28011"/>
      <w:bookmarkEnd w:id="221"/>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 xml:space="preserve">для муниципальной службы на договорной основе в соответствии с </w:t>
      </w:r>
      <w:hyperlink r:id="rId90" w:history="1">
        <w: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415DCF" w:rsidRDefault="00783D6C" w:rsidP="00783D6C">
      <w:pPr>
        <w:pStyle w:val="a3"/>
        <w:ind w:firstLine="567"/>
      </w:pPr>
      <w:bookmarkStart w:id="222" w:name="anchor28012"/>
      <w:bookmarkEnd w:id="222"/>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415DCF" w:rsidRDefault="00783D6C" w:rsidP="00783D6C">
      <w:pPr>
        <w:pStyle w:val="a3"/>
        <w:ind w:firstLine="567"/>
      </w:pPr>
      <w:bookmarkStart w:id="223" w:name="anchor28013"/>
      <w:bookmarkEnd w:id="223"/>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415DCF" w:rsidRDefault="00783D6C" w:rsidP="00783D6C">
      <w:pPr>
        <w:pStyle w:val="a3"/>
        <w:ind w:firstLine="567"/>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w:t>
      </w:r>
      <w:r>
        <w:lastRenderedPageBreak/>
        <w:t xml:space="preserve">должен на момент поступления на муниципальную службу, а также в течение всего срока, предусмотренного </w:t>
      </w:r>
      <w:hyperlink r:id="rId91" w:history="1">
        <w:r>
          <w:t>частью 5</w:t>
        </w:r>
      </w:hyperlink>
      <w:r>
        <w:t xml:space="preserve"> настоящей статьи, соответствовать требованиям, установленным настоящим Федеральным законом для замещения должностей муниципальной службы.</w:t>
      </w:r>
    </w:p>
    <w:p w:rsidR="00415DCF" w:rsidRDefault="00783D6C" w:rsidP="00783D6C">
      <w:pPr>
        <w:pStyle w:val="a3"/>
        <w:ind w:firstLine="567"/>
      </w:pPr>
      <w:bookmarkStart w:id="224" w:name="anchor28015"/>
      <w:bookmarkEnd w:id="224"/>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15DCF" w:rsidRDefault="00783D6C" w:rsidP="00783D6C">
      <w:pPr>
        <w:pStyle w:val="a3"/>
        <w:ind w:firstLine="567"/>
      </w:pPr>
      <w:bookmarkStart w:id="225" w:name="anchor28016"/>
      <w:bookmarkEnd w:id="225"/>
      <w:r>
        <w:t xml:space="preserve">6. Обязательства и ответственность сторон договора о целевом обучении устанавливаются договором о целевом обучении в соответствии с </w:t>
      </w:r>
      <w:hyperlink r:id="rId92" w:history="1">
        <w:r>
          <w:t>законодательством</w:t>
        </w:r>
      </w:hyperlink>
      <w:r>
        <w:t xml:space="preserve"> Российской Федерации.</w:t>
      </w:r>
    </w:p>
    <w:p w:rsidR="00415DCF" w:rsidRDefault="00783D6C" w:rsidP="00783D6C">
      <w:pPr>
        <w:pStyle w:val="a3"/>
        <w:ind w:firstLine="567"/>
      </w:pPr>
      <w:bookmarkStart w:id="226" w:name="anchor28017"/>
      <w:bookmarkEnd w:id="226"/>
      <w:r>
        <w:t>7. Договор о целевом обучении может быть заключен с гражданином один раз.</w:t>
      </w:r>
    </w:p>
    <w:p w:rsidR="00415DCF" w:rsidRDefault="00783D6C" w:rsidP="00783D6C">
      <w:pPr>
        <w:pStyle w:val="a3"/>
        <w:ind w:firstLine="567"/>
      </w:pPr>
      <w:bookmarkStart w:id="227" w:name="anchor28018"/>
      <w:bookmarkEnd w:id="227"/>
      <w:r>
        <w:t>8. Финансовое обеспечение расходов, предусмотренных договором о целевом обучении, осуществляется за счет средств местного бюджета.</w:t>
      </w:r>
    </w:p>
    <w:p w:rsidR="00415DCF" w:rsidRDefault="00415DCF" w:rsidP="00783D6C">
      <w:pPr>
        <w:pStyle w:val="a3"/>
        <w:ind w:firstLine="567"/>
      </w:pPr>
    </w:p>
    <w:p w:rsidR="00415DCF" w:rsidRDefault="00783D6C" w:rsidP="00783D6C">
      <w:pPr>
        <w:pStyle w:val="a6"/>
      </w:pPr>
      <w:bookmarkStart w:id="228" w:name="anchor29"/>
      <w:bookmarkEnd w:id="228"/>
      <w:r>
        <w:rPr>
          <w:b/>
          <w:color w:val="26282F"/>
        </w:rPr>
        <w:t>Статья 29.</w:t>
      </w:r>
      <w:r>
        <w:t xml:space="preserve"> Персональные данные муниципального служащего</w:t>
      </w:r>
    </w:p>
    <w:p w:rsidR="00415DCF" w:rsidRDefault="00783D6C" w:rsidP="00783D6C">
      <w:pPr>
        <w:pStyle w:val="a3"/>
        <w:ind w:firstLine="567"/>
      </w:pPr>
      <w:bookmarkStart w:id="229" w:name="anchor291"/>
      <w:bookmarkEnd w:id="229"/>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15DCF" w:rsidRDefault="00783D6C" w:rsidP="00783D6C">
      <w:pPr>
        <w:pStyle w:val="a3"/>
        <w:ind w:firstLine="567"/>
      </w:pPr>
      <w:r>
        <w:t xml:space="preserve">2. Персональные данные муниципального служащего подлежат обработке в соответствии с </w:t>
      </w:r>
      <w:hyperlink r:id="rId93" w:history="1">
        <w:r>
          <w:t>законодательством</w:t>
        </w:r>
      </w:hyperlink>
      <w:r>
        <w:t xml:space="preserve"> Российской Федерации в области персональных данных с особенностями, предусмотренными </w:t>
      </w:r>
      <w:hyperlink r:id="rId94" w:history="1">
        <w:r>
          <w:t>главой 14</w:t>
        </w:r>
      </w:hyperlink>
      <w:r>
        <w:t xml:space="preserve"> Трудового кодекса Российской Федерации.</w:t>
      </w:r>
    </w:p>
    <w:p w:rsidR="00415DCF" w:rsidRDefault="00415DCF" w:rsidP="00783D6C">
      <w:pPr>
        <w:pStyle w:val="a3"/>
        <w:ind w:firstLine="567"/>
      </w:pPr>
    </w:p>
    <w:p w:rsidR="00415DCF" w:rsidRDefault="00783D6C" w:rsidP="00783D6C">
      <w:pPr>
        <w:pStyle w:val="a6"/>
      </w:pPr>
      <w:bookmarkStart w:id="230" w:name="anchor30"/>
      <w:bookmarkEnd w:id="230"/>
      <w:r>
        <w:rPr>
          <w:b/>
          <w:color w:val="26282F"/>
        </w:rPr>
        <w:t>Статья 30.</w:t>
      </w:r>
      <w:r>
        <w:t xml:space="preserve"> Порядок ведения личного дела муниципального служащего</w:t>
      </w:r>
    </w:p>
    <w:p w:rsidR="00415DCF" w:rsidRDefault="00783D6C" w:rsidP="00783D6C">
      <w:pPr>
        <w:pStyle w:val="a3"/>
        <w:ind w:firstLine="567"/>
      </w:pPr>
      <w:bookmarkStart w:id="231" w:name="anchor3001"/>
      <w:bookmarkEnd w:id="231"/>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15DCF" w:rsidRDefault="00783D6C" w:rsidP="00783D6C">
      <w:pPr>
        <w:pStyle w:val="a3"/>
        <w:ind w:firstLine="567"/>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415DCF" w:rsidRDefault="00783D6C" w:rsidP="00783D6C">
      <w:pPr>
        <w:pStyle w:val="a3"/>
        <w:ind w:firstLine="567"/>
      </w:pPr>
      <w:bookmarkStart w:id="232" w:name="anchor3003"/>
      <w:bookmarkEnd w:id="232"/>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415DCF" w:rsidRDefault="00783D6C" w:rsidP="00783D6C">
      <w:pPr>
        <w:pStyle w:val="a3"/>
        <w:ind w:firstLine="567"/>
      </w:pPr>
      <w:bookmarkStart w:id="233" w:name="anchor3004"/>
      <w:bookmarkEnd w:id="233"/>
      <w:r>
        <w:t xml:space="preserve">4. Ведение личного дела муниципального служащего осуществляется в </w:t>
      </w:r>
      <w:hyperlink r:id="rId95" w:history="1">
        <w:r>
          <w:t>порядке</w:t>
        </w:r>
      </w:hyperlink>
      <w:r>
        <w:t>, установленном для ведения личного дела государственного гражданского служащего.</w:t>
      </w:r>
    </w:p>
    <w:p w:rsidR="00415DCF" w:rsidRDefault="00415DCF" w:rsidP="00783D6C">
      <w:pPr>
        <w:pStyle w:val="a3"/>
        <w:ind w:firstLine="567"/>
      </w:pPr>
    </w:p>
    <w:p w:rsidR="00415DCF" w:rsidRDefault="00783D6C" w:rsidP="00783D6C">
      <w:pPr>
        <w:pStyle w:val="a6"/>
      </w:pPr>
      <w:bookmarkStart w:id="234" w:name="anchor31"/>
      <w:bookmarkEnd w:id="234"/>
      <w:r>
        <w:rPr>
          <w:b/>
          <w:color w:val="26282F"/>
        </w:rPr>
        <w:t>Статья 31.</w:t>
      </w:r>
      <w:r>
        <w:t xml:space="preserve"> Реестр муниципальных служащих в муниципальном образовании</w:t>
      </w:r>
    </w:p>
    <w:p w:rsidR="00415DCF" w:rsidRDefault="00783D6C" w:rsidP="00783D6C">
      <w:pPr>
        <w:pStyle w:val="a3"/>
        <w:ind w:firstLine="567"/>
      </w:pPr>
      <w:bookmarkStart w:id="235" w:name="anchor311"/>
      <w:bookmarkEnd w:id="235"/>
      <w:r>
        <w:t>1. В муниципальном образовании ведется реестр муниципальных служащих.</w:t>
      </w:r>
    </w:p>
    <w:p w:rsidR="00415DCF" w:rsidRDefault="00783D6C" w:rsidP="00783D6C">
      <w:pPr>
        <w:pStyle w:val="a3"/>
        <w:ind w:firstLine="567"/>
      </w:pPr>
      <w:bookmarkStart w:id="236" w:name="anchor312"/>
      <w:bookmarkEnd w:id="236"/>
      <w:r>
        <w:t>2. Муниципальный служащий, уволенный с муниципальной службы, исключается из реестра муниципальных служащих в день увольнения.</w:t>
      </w:r>
    </w:p>
    <w:p w:rsidR="00415DCF" w:rsidRDefault="00783D6C" w:rsidP="00783D6C">
      <w:pPr>
        <w:pStyle w:val="a3"/>
        <w:ind w:firstLine="567"/>
      </w:pPr>
      <w:bookmarkStart w:id="237" w:name="anchor313"/>
      <w:bookmarkEnd w:id="237"/>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415DCF" w:rsidRDefault="00783D6C" w:rsidP="00783D6C">
      <w:pPr>
        <w:pStyle w:val="a3"/>
        <w:ind w:firstLine="567"/>
      </w:pPr>
      <w:bookmarkStart w:id="238" w:name="anchor314"/>
      <w:bookmarkEnd w:id="238"/>
      <w:r>
        <w:t>4. Порядок ведения реестра муниципальных служащих утверждается муниципальным правовым актом.</w:t>
      </w:r>
    </w:p>
    <w:p w:rsidR="00415DCF" w:rsidRDefault="00415DCF" w:rsidP="00783D6C">
      <w:pPr>
        <w:pStyle w:val="a3"/>
        <w:ind w:firstLine="567"/>
      </w:pPr>
    </w:p>
    <w:p w:rsidR="00415DCF" w:rsidRDefault="00783D6C" w:rsidP="00783D6C">
      <w:pPr>
        <w:pStyle w:val="a6"/>
        <w:ind w:left="0" w:firstLine="567"/>
      </w:pPr>
      <w:bookmarkStart w:id="239" w:name="anchor32"/>
      <w:bookmarkEnd w:id="239"/>
      <w:r>
        <w:rPr>
          <w:b/>
          <w:color w:val="26282F"/>
        </w:rPr>
        <w:lastRenderedPageBreak/>
        <w:t>Статья 32.</w:t>
      </w:r>
      <w:r>
        <w:t xml:space="preserve"> Приоритетные направления формирования кадрового состава муниципальной службы</w:t>
      </w:r>
    </w:p>
    <w:p w:rsidR="00415DCF" w:rsidRDefault="00783D6C" w:rsidP="00783D6C">
      <w:pPr>
        <w:pStyle w:val="a3"/>
        <w:ind w:firstLine="567"/>
      </w:pPr>
      <w:r>
        <w:t>Приоритетными направлениями формирования кадрового состава муниципальной службы являются:</w:t>
      </w:r>
    </w:p>
    <w:p w:rsidR="00415DCF" w:rsidRDefault="00783D6C" w:rsidP="00783D6C">
      <w:pPr>
        <w:pStyle w:val="a3"/>
        <w:ind w:firstLine="567"/>
      </w:pPr>
      <w:bookmarkStart w:id="240" w:name="anchor321"/>
      <w:bookmarkEnd w:id="240"/>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415DCF" w:rsidRDefault="00783D6C" w:rsidP="00783D6C">
      <w:pPr>
        <w:pStyle w:val="a3"/>
        <w:ind w:firstLine="567"/>
      </w:pPr>
      <w:bookmarkStart w:id="241" w:name="anchor322"/>
      <w:bookmarkEnd w:id="241"/>
      <w:r>
        <w:t>2) содействие продвижению по службе муниципальных служащих;</w:t>
      </w:r>
    </w:p>
    <w:p w:rsidR="00415DCF" w:rsidRDefault="00783D6C" w:rsidP="00783D6C">
      <w:pPr>
        <w:pStyle w:val="a3"/>
        <w:ind w:firstLine="567"/>
      </w:pPr>
      <w:r>
        <w:t>3) подготовка кадров для муниципальной службы и дополнительное профессиональное образование муниципальных служащих;</w:t>
      </w:r>
    </w:p>
    <w:p w:rsidR="00415DCF" w:rsidRDefault="00783D6C" w:rsidP="00783D6C">
      <w:pPr>
        <w:pStyle w:val="a3"/>
        <w:ind w:firstLine="567"/>
      </w:pPr>
      <w:bookmarkStart w:id="242" w:name="anchor324"/>
      <w:bookmarkEnd w:id="242"/>
      <w:r>
        <w:t>4) создание кадрового резерва и его эффективное использование;</w:t>
      </w:r>
    </w:p>
    <w:p w:rsidR="00415DCF" w:rsidRDefault="00783D6C" w:rsidP="00783D6C">
      <w:pPr>
        <w:pStyle w:val="a3"/>
        <w:ind w:firstLine="567"/>
      </w:pPr>
      <w:bookmarkStart w:id="243" w:name="anchor325"/>
      <w:bookmarkEnd w:id="243"/>
      <w:r>
        <w:t>5) оценка результатов работы муниципальных служащих посредством проведения аттестации;</w:t>
      </w:r>
    </w:p>
    <w:p w:rsidR="00415DCF" w:rsidRDefault="00783D6C" w:rsidP="00783D6C">
      <w:pPr>
        <w:pStyle w:val="a3"/>
        <w:ind w:firstLine="567"/>
      </w:pPr>
      <w:bookmarkStart w:id="244" w:name="anchor326"/>
      <w:bookmarkEnd w:id="244"/>
      <w:r>
        <w:t>6) применение современных технологий подбора кадров при поступлении граждан на муниципальную службу и работы с кадрами при ее прохождении.</w:t>
      </w:r>
    </w:p>
    <w:p w:rsidR="00415DCF" w:rsidRDefault="00415DCF" w:rsidP="00783D6C">
      <w:pPr>
        <w:pStyle w:val="a3"/>
        <w:ind w:firstLine="567"/>
      </w:pPr>
    </w:p>
    <w:p w:rsidR="00415DCF" w:rsidRDefault="00783D6C" w:rsidP="00783D6C">
      <w:pPr>
        <w:pStyle w:val="a6"/>
      </w:pPr>
      <w:bookmarkStart w:id="245" w:name="anchor33"/>
      <w:bookmarkEnd w:id="245"/>
      <w:r>
        <w:rPr>
          <w:b/>
          <w:color w:val="26282F"/>
        </w:rPr>
        <w:t>Статья 33.</w:t>
      </w:r>
      <w:r>
        <w:t xml:space="preserve"> Кадровый резерв на муниципальной службе</w:t>
      </w:r>
    </w:p>
    <w:p w:rsidR="00415DCF" w:rsidRDefault="00783D6C" w:rsidP="00783D6C">
      <w:pPr>
        <w:pStyle w:val="a3"/>
        <w:ind w:firstLine="567"/>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415DCF" w:rsidRDefault="00783D6C" w:rsidP="00783D6C">
      <w:pPr>
        <w:pStyle w:val="1"/>
        <w:ind w:firstLine="567"/>
      </w:pPr>
      <w:bookmarkStart w:id="246" w:name="anchor900"/>
      <w:bookmarkEnd w:id="246"/>
      <w:r>
        <w:t>Глава 9. Финансирование и программы развития муниципальной службы</w:t>
      </w:r>
    </w:p>
    <w:p w:rsidR="00415DCF" w:rsidRDefault="00783D6C" w:rsidP="00783D6C">
      <w:pPr>
        <w:pStyle w:val="a6"/>
      </w:pPr>
      <w:bookmarkStart w:id="247" w:name="anchor34"/>
      <w:bookmarkEnd w:id="247"/>
      <w:r>
        <w:rPr>
          <w:b/>
          <w:color w:val="26282F"/>
        </w:rPr>
        <w:t>Статья 34.</w:t>
      </w:r>
      <w:r>
        <w:t xml:space="preserve"> Финансирование муниципальной службы</w:t>
      </w:r>
    </w:p>
    <w:p w:rsidR="00415DCF" w:rsidRDefault="00783D6C" w:rsidP="00783D6C">
      <w:pPr>
        <w:pStyle w:val="a3"/>
        <w:ind w:firstLine="567"/>
      </w:pPr>
      <w:r>
        <w:t>Финансирование муниципальной службы осуществляется за счет средств местных бюджетов.</w:t>
      </w:r>
    </w:p>
    <w:p w:rsidR="00415DCF" w:rsidRDefault="00415DCF" w:rsidP="00783D6C">
      <w:pPr>
        <w:pStyle w:val="a3"/>
        <w:ind w:firstLine="567"/>
      </w:pPr>
    </w:p>
    <w:p w:rsidR="00415DCF" w:rsidRDefault="00783D6C" w:rsidP="00783D6C">
      <w:pPr>
        <w:pStyle w:val="a6"/>
      </w:pPr>
      <w:bookmarkStart w:id="248" w:name="anchor35"/>
      <w:bookmarkEnd w:id="248"/>
      <w:r>
        <w:rPr>
          <w:b/>
          <w:color w:val="26282F"/>
        </w:rPr>
        <w:t>Статья 35.</w:t>
      </w:r>
      <w:r>
        <w:t xml:space="preserve"> Программы развития муниципальной службы</w:t>
      </w:r>
    </w:p>
    <w:p w:rsidR="00415DCF" w:rsidRDefault="00783D6C" w:rsidP="00783D6C">
      <w:pPr>
        <w:pStyle w:val="a3"/>
        <w:ind w:firstLine="567"/>
      </w:pPr>
      <w:bookmarkStart w:id="249" w:name="anchor351"/>
      <w:bookmarkEnd w:id="249"/>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415DCF" w:rsidRDefault="00783D6C" w:rsidP="00783D6C">
      <w:pPr>
        <w:pStyle w:val="a3"/>
        <w:ind w:firstLine="567"/>
      </w:pPr>
      <w:r>
        <w:t xml:space="preserve">2. В целях </w:t>
      </w:r>
      <w:proofErr w:type="gramStart"/>
      <w:r>
        <w:t>повышения эффективности деятельности органов местного самоуправления</w:t>
      </w:r>
      <w:proofErr w:type="gramEnd"/>
      <w: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r:id="rId96" w:history="1">
        <w: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415DCF" w:rsidRDefault="00783D6C" w:rsidP="00783D6C">
      <w:pPr>
        <w:pStyle w:val="1"/>
        <w:ind w:firstLine="567"/>
      </w:pPr>
      <w:bookmarkStart w:id="250" w:name="anchor1000"/>
      <w:bookmarkEnd w:id="250"/>
      <w:r>
        <w:t>Глава 10. Заключительные положения</w:t>
      </w:r>
    </w:p>
    <w:p w:rsidR="00415DCF" w:rsidRDefault="00783D6C" w:rsidP="00783D6C">
      <w:pPr>
        <w:pStyle w:val="a6"/>
        <w:ind w:left="0" w:firstLine="720"/>
      </w:pPr>
      <w:bookmarkStart w:id="251" w:name="anchor36"/>
      <w:bookmarkEnd w:id="251"/>
      <w:r>
        <w:rPr>
          <w:b/>
          <w:color w:val="26282F"/>
        </w:rPr>
        <w:t>Статья 36.</w:t>
      </w:r>
      <w:r>
        <w:t xml:space="preserve">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415DCF" w:rsidRDefault="00783D6C" w:rsidP="00783D6C">
      <w:pPr>
        <w:pStyle w:val="a3"/>
        <w:ind w:firstLine="567"/>
      </w:pPr>
      <w:r>
        <w:t xml:space="preserve">Признать утратившими силу со дня </w:t>
      </w:r>
      <w:hyperlink r:id="rId97" w:history="1">
        <w:r>
          <w:t>вступления в силу</w:t>
        </w:r>
      </w:hyperlink>
      <w:r>
        <w:t xml:space="preserve"> настоящего Федерального закона:</w:t>
      </w:r>
    </w:p>
    <w:p w:rsidR="00415DCF" w:rsidRDefault="00783D6C" w:rsidP="00783D6C">
      <w:pPr>
        <w:pStyle w:val="a3"/>
        <w:ind w:firstLine="567"/>
      </w:pPr>
      <w:bookmarkStart w:id="252" w:name="anchor361"/>
      <w:bookmarkEnd w:id="252"/>
      <w:r>
        <w:t xml:space="preserve">1) </w:t>
      </w:r>
      <w:hyperlink r:id="rId98" w:history="1">
        <w:r>
          <w:t>Федеральный 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415DCF" w:rsidRDefault="00783D6C" w:rsidP="00783D6C">
      <w:pPr>
        <w:pStyle w:val="a3"/>
        <w:ind w:firstLine="567"/>
      </w:pPr>
      <w:bookmarkStart w:id="253" w:name="anchor362"/>
      <w:bookmarkEnd w:id="253"/>
      <w:r>
        <w:t xml:space="preserve">2) </w:t>
      </w:r>
      <w:hyperlink r:id="rId99" w:history="1">
        <w:r>
          <w:t>Федеральный 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415DCF" w:rsidRDefault="00783D6C" w:rsidP="00783D6C">
      <w:pPr>
        <w:pStyle w:val="a3"/>
        <w:ind w:firstLine="567"/>
      </w:pPr>
      <w:bookmarkStart w:id="254" w:name="anchor363"/>
      <w:bookmarkEnd w:id="254"/>
      <w:r>
        <w:t xml:space="preserve">3) </w:t>
      </w:r>
      <w:hyperlink r:id="rId100" w:history="1">
        <w:r>
          <w:t>Федеральный 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415DCF" w:rsidRDefault="00783D6C" w:rsidP="00783D6C">
      <w:pPr>
        <w:pStyle w:val="a3"/>
        <w:ind w:firstLine="567"/>
      </w:pPr>
      <w:bookmarkStart w:id="255" w:name="anchor364"/>
      <w:bookmarkEnd w:id="255"/>
      <w:r>
        <w:lastRenderedPageBreak/>
        <w:t xml:space="preserve">4) </w:t>
      </w:r>
      <w:hyperlink r:id="rId101" w:history="1">
        <w:r>
          <w:t>пункт 13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15DCF" w:rsidRDefault="00415DCF" w:rsidP="00783D6C">
      <w:pPr>
        <w:pStyle w:val="a3"/>
        <w:ind w:firstLine="567"/>
      </w:pPr>
    </w:p>
    <w:p w:rsidR="00415DCF" w:rsidRDefault="00783D6C" w:rsidP="00783D6C">
      <w:pPr>
        <w:pStyle w:val="a6"/>
        <w:ind w:left="0" w:firstLine="567"/>
      </w:pPr>
      <w:bookmarkStart w:id="256" w:name="anchor37"/>
      <w:bookmarkEnd w:id="256"/>
      <w:r>
        <w:rPr>
          <w:b/>
          <w:color w:val="26282F"/>
        </w:rPr>
        <w:t>Статья 37.</w:t>
      </w:r>
      <w:r>
        <w:t xml:space="preserve"> Применение законов и иных нормативных правовых актов о муниципальной службе в связи с вступлением в силу настоящего Федерального закона</w:t>
      </w:r>
    </w:p>
    <w:p w:rsidR="00415DCF" w:rsidRDefault="00783D6C" w:rsidP="00783D6C">
      <w:pPr>
        <w:pStyle w:val="a3"/>
        <w:ind w:firstLine="567"/>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415DCF" w:rsidRDefault="00415DCF" w:rsidP="00783D6C">
      <w:pPr>
        <w:pStyle w:val="a3"/>
        <w:ind w:firstLine="567"/>
      </w:pPr>
    </w:p>
    <w:p w:rsidR="00415DCF" w:rsidRDefault="00783D6C" w:rsidP="00783D6C">
      <w:pPr>
        <w:pStyle w:val="a6"/>
      </w:pPr>
      <w:bookmarkStart w:id="257" w:name="anchor38"/>
      <w:bookmarkEnd w:id="257"/>
      <w:r>
        <w:rPr>
          <w:b/>
          <w:color w:val="26282F"/>
        </w:rPr>
        <w:t>Статья 38.</w:t>
      </w:r>
      <w:r>
        <w:t xml:space="preserve"> Вступление в силу настоящего Федерального закона</w:t>
      </w:r>
    </w:p>
    <w:p w:rsidR="00415DCF" w:rsidRDefault="00783D6C" w:rsidP="00783D6C">
      <w:pPr>
        <w:pStyle w:val="a3"/>
        <w:ind w:firstLine="567"/>
      </w:pPr>
      <w:r>
        <w:t>Настоящий Федеральный закон вступает в силу с 1 июня 2007 года.</w:t>
      </w:r>
    </w:p>
    <w:p w:rsidR="00415DCF" w:rsidRDefault="00415DCF" w:rsidP="00783D6C">
      <w:pPr>
        <w:pStyle w:val="a3"/>
        <w:ind w:firstLine="567"/>
      </w:pPr>
    </w:p>
    <w:tbl>
      <w:tblPr>
        <w:tblW w:w="17688" w:type="dxa"/>
        <w:tblLayout w:type="fixed"/>
        <w:tblCellMar>
          <w:left w:w="10" w:type="dxa"/>
          <w:right w:w="10" w:type="dxa"/>
        </w:tblCellMar>
        <w:tblLook w:val="04A0" w:firstRow="1" w:lastRow="0" w:firstColumn="1" w:lastColumn="0" w:noHBand="0" w:noVBand="1"/>
      </w:tblPr>
      <w:tblGrid>
        <w:gridCol w:w="11792"/>
        <w:gridCol w:w="5896"/>
      </w:tblGrid>
      <w:tr w:rsidR="00415DCF">
        <w:tblPrEx>
          <w:tblCellMar>
            <w:top w:w="0" w:type="dxa"/>
            <w:bottom w:w="0" w:type="dxa"/>
          </w:tblCellMar>
        </w:tblPrEx>
        <w:tc>
          <w:tcPr>
            <w:tcW w:w="11792" w:type="dxa"/>
          </w:tcPr>
          <w:p w:rsidR="00415DCF" w:rsidRDefault="00783D6C" w:rsidP="00783D6C">
            <w:pPr>
              <w:pStyle w:val="a7"/>
              <w:ind w:firstLine="567"/>
            </w:pPr>
            <w:r>
              <w:t>Президент Российской Федерации</w:t>
            </w:r>
          </w:p>
        </w:tc>
        <w:tc>
          <w:tcPr>
            <w:tcW w:w="5896" w:type="dxa"/>
          </w:tcPr>
          <w:p w:rsidR="00415DCF" w:rsidRDefault="00783D6C" w:rsidP="00783D6C">
            <w:pPr>
              <w:pStyle w:val="a3"/>
              <w:ind w:firstLine="567"/>
              <w:jc w:val="right"/>
            </w:pPr>
            <w:r>
              <w:t>В. Путин</w:t>
            </w:r>
          </w:p>
        </w:tc>
      </w:tr>
    </w:tbl>
    <w:p w:rsidR="00415DCF" w:rsidRDefault="00415DCF" w:rsidP="00783D6C">
      <w:pPr>
        <w:pStyle w:val="a3"/>
        <w:ind w:firstLine="567"/>
      </w:pPr>
    </w:p>
    <w:p w:rsidR="00415DCF" w:rsidRDefault="00783D6C" w:rsidP="00783D6C">
      <w:pPr>
        <w:pStyle w:val="a7"/>
        <w:ind w:firstLine="567"/>
      </w:pPr>
      <w:r>
        <w:t>Москва, Кремль</w:t>
      </w:r>
    </w:p>
    <w:p w:rsidR="00415DCF" w:rsidRDefault="00783D6C" w:rsidP="00783D6C">
      <w:pPr>
        <w:pStyle w:val="a7"/>
        <w:ind w:firstLine="567"/>
      </w:pPr>
      <w:r>
        <w:t>2 марта 2007 г.</w:t>
      </w:r>
    </w:p>
    <w:p w:rsidR="00415DCF" w:rsidRDefault="00783D6C" w:rsidP="00783D6C">
      <w:pPr>
        <w:pStyle w:val="a7"/>
        <w:ind w:firstLine="567"/>
      </w:pPr>
      <w:r>
        <w:t>N 25-ФЗ</w:t>
      </w:r>
    </w:p>
    <w:p w:rsidR="00415DCF" w:rsidRDefault="00415DCF" w:rsidP="00783D6C">
      <w:pPr>
        <w:pStyle w:val="a3"/>
        <w:ind w:firstLine="567"/>
      </w:pPr>
      <w:bookmarkStart w:id="258" w:name="_GoBack"/>
      <w:bookmarkEnd w:id="258"/>
    </w:p>
    <w:sectPr w:rsidR="00415DCF" w:rsidSect="00783D6C">
      <w:headerReference w:type="default" r:id="rId102"/>
      <w:footerReference w:type="default" r:id="rId103"/>
      <w:pgSz w:w="11906" w:h="16838"/>
      <w:pgMar w:top="567"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026" w:rsidRDefault="003A7026">
      <w:r>
        <w:separator/>
      </w:r>
    </w:p>
  </w:endnote>
  <w:endnote w:type="continuationSeparator" w:id="0">
    <w:p w:rsidR="003A7026" w:rsidRDefault="003A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4A0" w:firstRow="1" w:lastRow="0" w:firstColumn="1" w:lastColumn="0" w:noHBand="0" w:noVBand="1"/>
    </w:tblPr>
    <w:tblGrid>
      <w:gridCol w:w="26"/>
      <w:gridCol w:w="1826"/>
      <w:gridCol w:w="447"/>
    </w:tblGrid>
    <w:tr w:rsidR="00783D6C">
      <w:tblPrEx>
        <w:tblCellMar>
          <w:top w:w="0" w:type="dxa"/>
          <w:bottom w:w="0" w:type="dxa"/>
        </w:tblCellMar>
      </w:tblPrEx>
      <w:tc>
        <w:tcPr>
          <w:tcW w:w="0" w:type="auto"/>
        </w:tcPr>
        <w:p w:rsidR="00783D6C" w:rsidRDefault="00783D6C">
          <w:pPr>
            <w:pStyle w:val="Standard"/>
            <w:ind w:firstLine="0"/>
            <w:jc w:val="left"/>
          </w:pPr>
          <w:r>
            <w:fldChar w:fldCharType="begin" w:fldLock="1"/>
          </w:r>
          <w:r>
            <w:instrText xml:space="preserve"> DATE \@ "dd'.'MM'.'yyyy" </w:instrText>
          </w:r>
          <w:r>
            <w:fldChar w:fldCharType="separate"/>
          </w:r>
          <w:r>
            <w:fldChar w:fldCharType="end"/>
          </w:r>
        </w:p>
      </w:tc>
      <w:tc>
        <w:tcPr>
          <w:tcW w:w="0" w:type="auto"/>
        </w:tcPr>
        <w:p w:rsidR="00783D6C" w:rsidRDefault="00783D6C">
          <w:pPr>
            <w:pStyle w:val="Standard"/>
            <w:ind w:firstLine="0"/>
            <w:jc w:val="center"/>
          </w:pPr>
          <w:r>
            <w:t>Система ГАРАНТ</w:t>
          </w:r>
        </w:p>
      </w:tc>
      <w:tc>
        <w:tcPr>
          <w:tcW w:w="0" w:type="auto"/>
        </w:tcPr>
        <w:p w:rsidR="00783D6C" w:rsidRDefault="00783D6C">
          <w:pPr>
            <w:pStyle w:val="Standard"/>
            <w:ind w:firstLine="0"/>
            <w:jc w:val="right"/>
          </w:pPr>
          <w:r>
            <w:fldChar w:fldCharType="begin"/>
          </w:r>
          <w:r>
            <w:instrText xml:space="preserve"> PAGE </w:instrText>
          </w:r>
          <w:r>
            <w:fldChar w:fldCharType="separate"/>
          </w:r>
          <w:r w:rsidR="006715D6">
            <w:rPr>
              <w:noProof/>
            </w:rPr>
            <w:t>16</w:t>
          </w:r>
          <w:r>
            <w:fldChar w:fldCharType="end"/>
          </w:r>
          <w:r>
            <w:t>/</w:t>
          </w:r>
          <w:fldSimple w:instr=" NUMPAGES \* ARABIC ">
            <w:r w:rsidR="006715D6">
              <w:rPr>
                <w:noProof/>
              </w:rPr>
              <w:t>25</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026" w:rsidRDefault="003A7026">
      <w:r>
        <w:separator/>
      </w:r>
    </w:p>
  </w:footnote>
  <w:footnote w:type="continuationSeparator" w:id="0">
    <w:p w:rsidR="003A7026" w:rsidRDefault="003A7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D6C" w:rsidRDefault="00783D6C">
    <w:pPr>
      <w:pStyle w:val="Standard"/>
      <w:ind w:firstLine="0"/>
      <w:jc w:val="left"/>
    </w:pPr>
    <w:proofErr w:type="gramStart"/>
    <w:r>
      <w:t>Федеральный закон от 2 марта 2007 г. N 25-ФЗ "О муниципальной службе в Российской Федерации" (с и...</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5DCF"/>
    <w:rsid w:val="003A7026"/>
    <w:rsid w:val="00415DCF"/>
    <w:rsid w:val="006715D6"/>
    <w:rsid w:val="00783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783D6C"/>
    <w:rPr>
      <w:rFonts w:ascii="Tahoma" w:hAnsi="Tahoma" w:cs="Tahoma"/>
      <w:sz w:val="16"/>
      <w:szCs w:val="16"/>
    </w:rPr>
  </w:style>
  <w:style w:type="character" w:customStyle="1" w:styleId="af4">
    <w:name w:val="Текст выноски Знак"/>
    <w:basedOn w:val="a0"/>
    <w:link w:val="af3"/>
    <w:uiPriority w:val="99"/>
    <w:semiHidden/>
    <w:rsid w:val="00783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783D6C"/>
    <w:rPr>
      <w:rFonts w:ascii="Tahoma" w:hAnsi="Tahoma" w:cs="Tahoma"/>
      <w:sz w:val="16"/>
      <w:szCs w:val="16"/>
    </w:rPr>
  </w:style>
  <w:style w:type="character" w:customStyle="1" w:styleId="af4">
    <w:name w:val="Текст выноски Знак"/>
    <w:basedOn w:val="a0"/>
    <w:link w:val="af3"/>
    <w:uiPriority w:val="99"/>
    <w:semiHidden/>
    <w:rsid w:val="00783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98780/1" TargetMode="External"/><Relationship Id="rId21" Type="http://schemas.openxmlformats.org/officeDocument/2006/relationships/hyperlink" Target="#anchor1510" TargetMode="External"/><Relationship Id="rId42" Type="http://schemas.openxmlformats.org/officeDocument/2006/relationships/hyperlink" Target="#anchor15101" TargetMode="External"/><Relationship Id="rId47" Type="http://schemas.openxmlformats.org/officeDocument/2006/relationships/hyperlink" Target="#anchor13" TargetMode="External"/><Relationship Id="rId63" Type="http://schemas.openxmlformats.org/officeDocument/2006/relationships/hyperlink" Target="https://internet.garant.ru/document/redirect/12125268/139" TargetMode="External"/><Relationship Id="rId68" Type="http://schemas.openxmlformats.org/officeDocument/2006/relationships/hyperlink" Target="https://internet.garant.ru/document/redirect/12136354/5402" TargetMode="External"/><Relationship Id="rId84" Type="http://schemas.openxmlformats.org/officeDocument/2006/relationships/hyperlink" Target="#anchor140123" TargetMode="External"/><Relationship Id="rId89" Type="http://schemas.openxmlformats.org/officeDocument/2006/relationships/hyperlink" Target="#anchor13" TargetMode="External"/><Relationship Id="rId7" Type="http://schemas.openxmlformats.org/officeDocument/2006/relationships/hyperlink" Target="https://internet.garant.ru/document/redirect/10103000/0" TargetMode="External"/><Relationship Id="rId71" Type="http://schemas.openxmlformats.org/officeDocument/2006/relationships/hyperlink" Target="#anchor27" TargetMode="External"/><Relationship Id="rId92" Type="http://schemas.openxmlformats.org/officeDocument/2006/relationships/hyperlink" Target="https://internet.garant.ru/document/redirect/70291362/56" TargetMode="External"/><Relationship Id="rId2" Type="http://schemas.microsoft.com/office/2007/relationships/stylesWithEffects" Target="stylesWithEffects.xml"/><Relationship Id="rId16" Type="http://schemas.openxmlformats.org/officeDocument/2006/relationships/hyperlink" Target="https://internet.garant.ru/document/redirect/412045376/1000" TargetMode="External"/><Relationship Id="rId29" Type="http://schemas.openxmlformats.org/officeDocument/2006/relationships/hyperlink" Target="https://internet.garant.ru/document/redirect/12164203/1002" TargetMode="External"/><Relationship Id="rId11" Type="http://schemas.openxmlformats.org/officeDocument/2006/relationships/hyperlink" Target="https://internet.garant.ru/document/redirect/12125128/7" TargetMode="External"/><Relationship Id="rId24" Type="http://schemas.openxmlformats.org/officeDocument/2006/relationships/hyperlink" Target="https://internet.garant.ru/document/redirect/70557294/1012" TargetMode="External"/><Relationship Id="rId32" Type="http://schemas.openxmlformats.org/officeDocument/2006/relationships/hyperlink" Target="https://internet.garant.ru/document/redirect/70681384/1000" TargetMode="External"/><Relationship Id="rId37" Type="http://schemas.openxmlformats.org/officeDocument/2006/relationships/hyperlink" Target="#anchor155" TargetMode="External"/><Relationship Id="rId40" Type="http://schemas.openxmlformats.org/officeDocument/2006/relationships/hyperlink" Target="https://internet.garant.ru/document/redirect/70271682/0" TargetMode="External"/><Relationship Id="rId45" Type="http://schemas.openxmlformats.org/officeDocument/2006/relationships/hyperlink" Target="https://internet.garant.ru/document/redirect/410512771/1000" TargetMode="External"/><Relationship Id="rId53" Type="http://schemas.openxmlformats.org/officeDocument/2006/relationships/hyperlink" Target="#anchor164" TargetMode="External"/><Relationship Id="rId58" Type="http://schemas.openxmlformats.org/officeDocument/2006/relationships/hyperlink" Target="#anchor13" TargetMode="External"/><Relationship Id="rId66" Type="http://schemas.openxmlformats.org/officeDocument/2006/relationships/hyperlink" Target="https://internet.garant.ru/document/redirect/12125128/7" TargetMode="External"/><Relationship Id="rId74" Type="http://schemas.openxmlformats.org/officeDocument/2006/relationships/hyperlink" Target="#anchor155" TargetMode="External"/><Relationship Id="rId79" Type="http://schemas.openxmlformats.org/officeDocument/2006/relationships/hyperlink" Target="#anchor140123" TargetMode="External"/><Relationship Id="rId87" Type="http://schemas.openxmlformats.org/officeDocument/2006/relationships/hyperlink" Target="https://internet.garant.ru/document/redirect/12164203/15" TargetMode="Externa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anchor15" TargetMode="External"/><Relationship Id="rId82" Type="http://schemas.openxmlformats.org/officeDocument/2006/relationships/hyperlink" Target="#anchor27101" TargetMode="External"/><Relationship Id="rId90" Type="http://schemas.openxmlformats.org/officeDocument/2006/relationships/hyperlink" Target="https://internet.garant.ru/document/redirect/70291362/1041" TargetMode="External"/><Relationship Id="rId95" Type="http://schemas.openxmlformats.org/officeDocument/2006/relationships/hyperlink" Target="https://internet.garant.ru/document/redirect/188234/1000" TargetMode="External"/><Relationship Id="rId19" Type="http://schemas.openxmlformats.org/officeDocument/2006/relationships/hyperlink" Target="#anchor15" TargetMode="External"/><Relationship Id="rId14" Type="http://schemas.openxmlformats.org/officeDocument/2006/relationships/hyperlink" Target="#anchor1520" TargetMode="External"/><Relationship Id="rId22" Type="http://schemas.openxmlformats.org/officeDocument/2006/relationships/hyperlink" Target="https://internet.garant.ru/document/redirect/70826154/61" TargetMode="External"/><Relationship Id="rId27" Type="http://schemas.openxmlformats.org/officeDocument/2006/relationships/hyperlink" Target="https://internet.garant.ru/document/redirect/198625/10171" TargetMode="External"/><Relationship Id="rId30" Type="http://schemas.openxmlformats.org/officeDocument/2006/relationships/hyperlink" Target="https://internet.garant.ru/document/redirect/10164072/2053" TargetMode="External"/><Relationship Id="rId35" Type="http://schemas.openxmlformats.org/officeDocument/2006/relationships/hyperlink" Target="https://internet.garant.ru/document/redirect/10102673/5" TargetMode="External"/><Relationship Id="rId43" Type="http://schemas.openxmlformats.org/officeDocument/2006/relationships/hyperlink" Target="https://internet.garant.ru/document/redirect/71581220/1000" TargetMode="External"/><Relationship Id="rId48" Type="http://schemas.openxmlformats.org/officeDocument/2006/relationships/hyperlink" Target="#anchor1520" TargetMode="External"/><Relationship Id="rId56" Type="http://schemas.openxmlformats.org/officeDocument/2006/relationships/hyperlink" Target="https://internet.garant.ru/document/redirect/12125268/77" TargetMode="External"/><Relationship Id="rId64" Type="http://schemas.openxmlformats.org/officeDocument/2006/relationships/hyperlink" Target="https://internet.garant.ru/document/redirect/194137/1" TargetMode="External"/><Relationship Id="rId69" Type="http://schemas.openxmlformats.org/officeDocument/2006/relationships/hyperlink" Target="#anchor251" TargetMode="External"/><Relationship Id="rId77" Type="http://schemas.openxmlformats.org/officeDocument/2006/relationships/hyperlink" Target="#anchor27" TargetMode="External"/><Relationship Id="rId100" Type="http://schemas.openxmlformats.org/officeDocument/2006/relationships/hyperlink" Target="https://internet.garant.ru/document/redirect/184372/0" TargetMode="External"/><Relationship Id="rId105" Type="http://schemas.openxmlformats.org/officeDocument/2006/relationships/theme" Target="theme/theme1.xml"/><Relationship Id="rId8" Type="http://schemas.openxmlformats.org/officeDocument/2006/relationships/hyperlink" Target="https://internet.garant.ru/document/redirect/12125268/5" TargetMode="External"/><Relationship Id="rId51" Type="http://schemas.openxmlformats.org/officeDocument/2006/relationships/hyperlink" Target="https://internet.garant.ru/document/redirect/12189865/5000" TargetMode="External"/><Relationship Id="rId72" Type="http://schemas.openxmlformats.org/officeDocument/2006/relationships/hyperlink" Target="https://internet.garant.ru/document/redirect/12164203/1303" TargetMode="External"/><Relationship Id="rId80" Type="http://schemas.openxmlformats.org/officeDocument/2006/relationships/hyperlink" Target="#anchor155" TargetMode="External"/><Relationship Id="rId85" Type="http://schemas.openxmlformats.org/officeDocument/2006/relationships/hyperlink" Target="#anchor155" TargetMode="External"/><Relationship Id="rId93" Type="http://schemas.openxmlformats.org/officeDocument/2006/relationships/hyperlink" Target="https://internet.garant.ru/document/redirect/193875/1000" TargetMode="External"/><Relationship Id="rId98" Type="http://schemas.openxmlformats.org/officeDocument/2006/relationships/hyperlink" Target="https://internet.garant.ru/document/redirect/176100/0" TargetMode="External"/><Relationship Id="rId3" Type="http://schemas.openxmlformats.org/officeDocument/2006/relationships/settings" Target="settings.xml"/><Relationship Id="rId12" Type="http://schemas.openxmlformats.org/officeDocument/2006/relationships/hyperlink" Target="https://internet.garant.ru/document/redirect/10103000/0" TargetMode="External"/><Relationship Id="rId17" Type="http://schemas.openxmlformats.org/officeDocument/2006/relationships/hyperlink" Target="https://internet.garant.ru/document/redirect/412045376/2000" TargetMode="External"/><Relationship Id="rId25" Type="http://schemas.openxmlformats.org/officeDocument/2006/relationships/hyperlink" Target="https://internet.garant.ru/document/redirect/12191970/2031" TargetMode="External"/><Relationship Id="rId33" Type="http://schemas.openxmlformats.org/officeDocument/2006/relationships/hyperlink" Target="https://internet.garant.ru/document/redirect/12164203/0" TargetMode="External"/><Relationship Id="rId38" Type="http://schemas.openxmlformats.org/officeDocument/2006/relationships/hyperlink" Target="#anchor158" TargetMode="External"/><Relationship Id="rId46" Type="http://schemas.openxmlformats.org/officeDocument/2006/relationships/hyperlink" Target="https://internet.garant.ru/document/redirect/410512771/201" TargetMode="External"/><Relationship Id="rId59" Type="http://schemas.openxmlformats.org/officeDocument/2006/relationships/hyperlink" Target="#anchor14" TargetMode="External"/><Relationship Id="rId67" Type="http://schemas.openxmlformats.org/officeDocument/2006/relationships/hyperlink" Target="#anchor251" TargetMode="External"/><Relationship Id="rId103" Type="http://schemas.openxmlformats.org/officeDocument/2006/relationships/footer" Target="footer1.xml"/><Relationship Id="rId20" Type="http://schemas.openxmlformats.org/officeDocument/2006/relationships/hyperlink" Target="https://internet.garant.ru/document/redirect/12164203/8" TargetMode="External"/><Relationship Id="rId41" Type="http://schemas.openxmlformats.org/officeDocument/2006/relationships/hyperlink" Target="https://internet.garant.ru/document/redirect/70372954/0" TargetMode="External"/><Relationship Id="rId54" Type="http://schemas.openxmlformats.org/officeDocument/2006/relationships/hyperlink" Target="https://internet.garant.ru/document/redirect/12125268/68" TargetMode="External"/><Relationship Id="rId62" Type="http://schemas.openxmlformats.org/officeDocument/2006/relationships/hyperlink" Target="https://internet.garant.ru/document/redirect/12125268/4000" TargetMode="External"/><Relationship Id="rId70" Type="http://schemas.openxmlformats.org/officeDocument/2006/relationships/hyperlink" Target="#anchor27106" TargetMode="External"/><Relationship Id="rId75" Type="http://schemas.openxmlformats.org/officeDocument/2006/relationships/hyperlink" Target="#anchor140123" TargetMode="External"/><Relationship Id="rId83" Type="http://schemas.openxmlformats.org/officeDocument/2006/relationships/hyperlink" Target="#anchor27102" TargetMode="External"/><Relationship Id="rId88" Type="http://schemas.openxmlformats.org/officeDocument/2006/relationships/hyperlink" Target="https://internet.garant.ru/document/redirect/10106192/8" TargetMode="External"/><Relationship Id="rId91" Type="http://schemas.openxmlformats.org/officeDocument/2006/relationships/hyperlink" Target="#anchor28015" TargetMode="External"/><Relationship Id="rId96" Type="http://schemas.openxmlformats.org/officeDocument/2006/relationships/hyperlink" Target="#anchor351"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internet.garant.ru/document/redirect/10102673/5" TargetMode="External"/><Relationship Id="rId23" Type="http://schemas.openxmlformats.org/officeDocument/2006/relationships/hyperlink" Target="https://internet.garant.ru/document/redirect/10164072/575" TargetMode="External"/><Relationship Id="rId28" Type="http://schemas.openxmlformats.org/officeDocument/2006/relationships/hyperlink" Target="https://internet.garant.ru/document/redirect/12164203/1001" TargetMode="External"/><Relationship Id="rId36" Type="http://schemas.openxmlformats.org/officeDocument/2006/relationships/hyperlink" Target="https://internet.garant.ru/document/redirect/12148567/24" TargetMode="External"/><Relationship Id="rId49" Type="http://schemas.openxmlformats.org/officeDocument/2006/relationships/hyperlink" Target="https://internet.garant.ru/document/redirect/12125268/661" TargetMode="External"/><Relationship Id="rId57" Type="http://schemas.openxmlformats.org/officeDocument/2006/relationships/hyperlink" Target="https://internet.garant.ru/document/redirect/400720783/93" TargetMode="External"/><Relationship Id="rId10" Type="http://schemas.openxmlformats.org/officeDocument/2006/relationships/hyperlink" Target="https://internet.garant.ru/document/redirect/12125268/1060" TargetMode="External"/><Relationship Id="rId31" Type="http://schemas.openxmlformats.org/officeDocument/2006/relationships/hyperlink" Target="https://internet.garant.ru/document/redirect/195553/1000" TargetMode="External"/><Relationship Id="rId44" Type="http://schemas.openxmlformats.org/officeDocument/2006/relationships/hyperlink" Target="#anchor15101" TargetMode="External"/><Relationship Id="rId52" Type="http://schemas.openxmlformats.org/officeDocument/2006/relationships/hyperlink" Target="#anchor1510" TargetMode="External"/><Relationship Id="rId60" Type="http://schemas.openxmlformats.org/officeDocument/2006/relationships/hyperlink" Target="#anchor1401" TargetMode="External"/><Relationship Id="rId65" Type="http://schemas.openxmlformats.org/officeDocument/2006/relationships/hyperlink" Target="https://internet.garant.ru/document/redirect/12125268/1027" TargetMode="External"/><Relationship Id="rId73" Type="http://schemas.openxmlformats.org/officeDocument/2006/relationships/hyperlink" Target="#anchor140123" TargetMode="External"/><Relationship Id="rId78" Type="http://schemas.openxmlformats.org/officeDocument/2006/relationships/hyperlink" Target="https://internet.garant.ru/document/redirect/12164203/134" TargetMode="External"/><Relationship Id="rId81" Type="http://schemas.openxmlformats.org/officeDocument/2006/relationships/hyperlink" Target="#anchor27" TargetMode="External"/><Relationship Id="rId86" Type="http://schemas.openxmlformats.org/officeDocument/2006/relationships/hyperlink" Target="#anchor27" TargetMode="External"/><Relationship Id="rId94" Type="http://schemas.openxmlformats.org/officeDocument/2006/relationships/hyperlink" Target="https://internet.garant.ru/document/redirect/12125268/1014" TargetMode="External"/><Relationship Id="rId99" Type="http://schemas.openxmlformats.org/officeDocument/2006/relationships/hyperlink" Target="https://internet.garant.ru/document/redirect/1154976/0" TargetMode="External"/><Relationship Id="rId101" Type="http://schemas.openxmlformats.org/officeDocument/2006/relationships/hyperlink" Target="https://internet.garant.ru/document/redirect/12127576/113" TargetMode="External"/><Relationship Id="rId4" Type="http://schemas.openxmlformats.org/officeDocument/2006/relationships/webSettings" Target="webSettings.xml"/><Relationship Id="rId9" Type="http://schemas.openxmlformats.org/officeDocument/2006/relationships/hyperlink" Target="https://internet.garant.ru/document/redirect/12125268/6000" TargetMode="External"/><Relationship Id="rId13" Type="http://schemas.openxmlformats.org/officeDocument/2006/relationships/hyperlink" Target="https://internet.garant.ru/document/redirect/10102673/5" TargetMode="External"/><Relationship Id="rId18" Type="http://schemas.openxmlformats.org/officeDocument/2006/relationships/hyperlink" Target="https://internet.garant.ru/document/redirect/412045376/3000" TargetMode="External"/><Relationship Id="rId39" Type="http://schemas.openxmlformats.org/officeDocument/2006/relationships/hyperlink" Target="#anchor15010" TargetMode="External"/><Relationship Id="rId34" Type="http://schemas.openxmlformats.org/officeDocument/2006/relationships/hyperlink" Target="https://internet.garant.ru/document/redirect/70271682/0" TargetMode="External"/><Relationship Id="rId50" Type="http://schemas.openxmlformats.org/officeDocument/2006/relationships/hyperlink" Target="https://internet.garant.ru/document/redirect/407438519/1000" TargetMode="External"/><Relationship Id="rId55" Type="http://schemas.openxmlformats.org/officeDocument/2006/relationships/hyperlink" Target="https://internet.garant.ru/document/redirect/76848717/37" TargetMode="External"/><Relationship Id="rId76" Type="http://schemas.openxmlformats.org/officeDocument/2006/relationships/hyperlink" Target="#anchor155" TargetMode="External"/><Relationship Id="rId97" Type="http://schemas.openxmlformats.org/officeDocument/2006/relationships/hyperlink" Target="#anchor38"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13060</Words>
  <Characters>74444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2</cp:revision>
  <dcterms:created xsi:type="dcterms:W3CDTF">2025-11-19T11:07:00Z</dcterms:created>
  <dcterms:modified xsi:type="dcterms:W3CDTF">2025-11-19T11:07:00Z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